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DB543" w14:textId="77777777" w:rsidR="0029019A" w:rsidRPr="00B67C1F" w:rsidRDefault="00A8697A" w:rsidP="006C40EA">
      <w:pPr>
        <w:jc w:val="center"/>
        <w:rPr>
          <w:rFonts w:asciiTheme="majorEastAsia" w:eastAsiaTheme="majorEastAsia" w:hAnsiTheme="majorEastAsia"/>
          <w:sz w:val="16"/>
          <w:szCs w:val="16"/>
        </w:rPr>
      </w:pPr>
      <w:r w:rsidRPr="00B67C1F">
        <w:rPr>
          <w:rFonts w:asciiTheme="majorEastAsia" w:eastAsiaTheme="majorEastAsia" w:hAnsiTheme="majorEastAsia" w:hint="eastAsia"/>
          <w:sz w:val="16"/>
          <w:szCs w:val="16"/>
        </w:rPr>
        <w:t>主催：日本食品</w:t>
      </w:r>
      <w:r w:rsidR="00180B0D" w:rsidRPr="00B67C1F">
        <w:rPr>
          <w:rFonts w:asciiTheme="majorEastAsia" w:eastAsiaTheme="majorEastAsia" w:hAnsiTheme="majorEastAsia" w:hint="eastAsia"/>
          <w:sz w:val="16"/>
          <w:szCs w:val="16"/>
        </w:rPr>
        <w:t>微生物</w:t>
      </w:r>
      <w:r w:rsidRPr="00B67C1F">
        <w:rPr>
          <w:rFonts w:asciiTheme="majorEastAsia" w:eastAsiaTheme="majorEastAsia" w:hAnsiTheme="majorEastAsia" w:hint="eastAsia"/>
          <w:sz w:val="16"/>
          <w:szCs w:val="16"/>
        </w:rPr>
        <w:t>学会</w:t>
      </w:r>
      <w:r w:rsidR="0029019A" w:rsidRPr="00B67C1F">
        <w:rPr>
          <w:rFonts w:asciiTheme="majorEastAsia" w:eastAsiaTheme="majorEastAsia" w:hAnsiTheme="majorEastAsia" w:hint="eastAsia"/>
          <w:sz w:val="16"/>
          <w:szCs w:val="16"/>
        </w:rPr>
        <w:t>・</w:t>
      </w:r>
      <w:r w:rsidR="005E0E62" w:rsidRPr="00B67C1F">
        <w:rPr>
          <w:rFonts w:asciiTheme="majorEastAsia" w:eastAsiaTheme="majorEastAsia" w:hAnsiTheme="majorEastAsia" w:hint="eastAsia"/>
          <w:sz w:val="16"/>
          <w:szCs w:val="16"/>
        </w:rPr>
        <w:t>日本食品衛生学会・</w:t>
      </w:r>
      <w:r w:rsidRPr="00B67C1F">
        <w:rPr>
          <w:rFonts w:asciiTheme="majorEastAsia" w:eastAsiaTheme="majorEastAsia" w:hAnsiTheme="majorEastAsia" w:hint="eastAsia"/>
          <w:sz w:val="16"/>
          <w:szCs w:val="16"/>
        </w:rPr>
        <w:t>日本食品化学学会</w:t>
      </w:r>
    </w:p>
    <w:p w14:paraId="393FA10F" w14:textId="50A6042A" w:rsidR="00F1468B" w:rsidRDefault="00A8697A" w:rsidP="005307E1">
      <w:pPr>
        <w:jc w:val="center"/>
        <w:rPr>
          <w:rFonts w:asciiTheme="majorEastAsia" w:eastAsiaTheme="majorEastAsia" w:hAnsiTheme="majorEastAsia"/>
          <w:sz w:val="16"/>
          <w:szCs w:val="16"/>
        </w:rPr>
      </w:pPr>
      <w:r w:rsidRPr="00B67C1F">
        <w:rPr>
          <w:rFonts w:asciiTheme="majorEastAsia" w:eastAsiaTheme="majorEastAsia" w:hAnsiTheme="majorEastAsia" w:hint="eastAsia"/>
          <w:sz w:val="16"/>
          <w:szCs w:val="16"/>
        </w:rPr>
        <w:t xml:space="preserve">　共催</w:t>
      </w:r>
      <w:r w:rsidR="00441F48">
        <w:rPr>
          <w:rFonts w:asciiTheme="majorEastAsia" w:eastAsiaTheme="majorEastAsia" w:hAnsiTheme="majorEastAsia" w:hint="eastAsia"/>
          <w:sz w:val="16"/>
          <w:szCs w:val="16"/>
        </w:rPr>
        <w:t>（予定）</w:t>
      </w:r>
      <w:r w:rsidRPr="00B67C1F">
        <w:rPr>
          <w:rFonts w:asciiTheme="majorEastAsia" w:eastAsiaTheme="majorEastAsia" w:hAnsiTheme="majorEastAsia" w:hint="eastAsia"/>
          <w:sz w:val="16"/>
          <w:szCs w:val="16"/>
        </w:rPr>
        <w:t>：</w:t>
      </w:r>
      <w:r w:rsidR="00A716A2" w:rsidRPr="00B67C1F">
        <w:rPr>
          <w:rFonts w:asciiTheme="majorEastAsia" w:eastAsiaTheme="majorEastAsia" w:hAnsiTheme="majorEastAsia" w:hint="eastAsia"/>
          <w:sz w:val="16"/>
          <w:szCs w:val="16"/>
        </w:rPr>
        <w:t>日本食品衛生協会、</w:t>
      </w:r>
      <w:r w:rsidR="00F1468B">
        <w:rPr>
          <w:rFonts w:asciiTheme="majorEastAsia" w:eastAsiaTheme="majorEastAsia" w:hAnsiTheme="majorEastAsia" w:hint="eastAsia"/>
          <w:sz w:val="16"/>
          <w:szCs w:val="16"/>
        </w:rPr>
        <w:t>食品産業センター、</w:t>
      </w:r>
      <w:r w:rsidR="00B928D9" w:rsidRPr="00B67C1F">
        <w:rPr>
          <w:rFonts w:asciiTheme="majorEastAsia" w:eastAsiaTheme="majorEastAsia" w:hAnsiTheme="majorEastAsia" w:hint="eastAsia"/>
          <w:sz w:val="16"/>
          <w:szCs w:val="16"/>
        </w:rPr>
        <w:t>食品化学新聞社</w:t>
      </w:r>
    </w:p>
    <w:p w14:paraId="59128E7F" w14:textId="289B1979" w:rsidR="00BA6873" w:rsidRDefault="00BA6873" w:rsidP="005307E1">
      <w:pPr>
        <w:jc w:val="center"/>
        <w:rPr>
          <w:rFonts w:asciiTheme="majorEastAsia" w:eastAsiaTheme="majorEastAsia" w:hAnsiTheme="majorEastAsia"/>
          <w:color w:val="000000" w:themeColor="text1"/>
          <w:sz w:val="16"/>
          <w:szCs w:val="16"/>
        </w:rPr>
      </w:pPr>
      <w:r>
        <w:rPr>
          <w:rFonts w:asciiTheme="majorEastAsia" w:eastAsiaTheme="majorEastAsia" w:hAnsiTheme="majorEastAsia" w:hint="eastAsia"/>
          <w:sz w:val="16"/>
          <w:szCs w:val="16"/>
        </w:rPr>
        <w:t>協賛</w:t>
      </w:r>
      <w:r w:rsidR="00F1468B">
        <w:rPr>
          <w:rFonts w:asciiTheme="majorEastAsia" w:eastAsiaTheme="majorEastAsia" w:hAnsiTheme="majorEastAsia" w:hint="eastAsia"/>
          <w:sz w:val="16"/>
          <w:szCs w:val="16"/>
        </w:rPr>
        <w:t>（予定）</w:t>
      </w:r>
      <w:r>
        <w:rPr>
          <w:rFonts w:asciiTheme="majorEastAsia" w:eastAsiaTheme="majorEastAsia" w:hAnsiTheme="majorEastAsia" w:hint="eastAsia"/>
          <w:sz w:val="16"/>
          <w:szCs w:val="16"/>
        </w:rPr>
        <w:t>：</w:t>
      </w:r>
      <w:r w:rsidR="00455992">
        <w:rPr>
          <w:rFonts w:asciiTheme="majorEastAsia" w:eastAsiaTheme="majorEastAsia" w:hAnsiTheme="majorEastAsia" w:hint="eastAsia"/>
          <w:color w:val="000000" w:themeColor="text1"/>
          <w:sz w:val="16"/>
          <w:szCs w:val="16"/>
        </w:rPr>
        <w:t>JETRO</w:t>
      </w:r>
      <w:r w:rsidR="008F0666">
        <w:rPr>
          <w:rFonts w:asciiTheme="majorEastAsia" w:eastAsiaTheme="majorEastAsia" w:hAnsiTheme="majorEastAsia" w:hint="eastAsia"/>
          <w:sz w:val="16"/>
          <w:szCs w:val="16"/>
        </w:rPr>
        <w:t>、</w:t>
      </w:r>
      <w:r w:rsidR="00DF0A5B" w:rsidRPr="006923D6">
        <w:rPr>
          <w:rFonts w:asciiTheme="majorEastAsia" w:eastAsiaTheme="majorEastAsia" w:hAnsiTheme="majorEastAsia" w:hint="eastAsia"/>
          <w:color w:val="000000" w:themeColor="text1"/>
          <w:sz w:val="16"/>
          <w:szCs w:val="16"/>
        </w:rPr>
        <w:t>日本食品科学工学会、</w:t>
      </w:r>
      <w:r w:rsidRPr="006923D6">
        <w:rPr>
          <w:rFonts w:asciiTheme="majorEastAsia" w:eastAsiaTheme="majorEastAsia" w:hAnsiTheme="majorEastAsia" w:hint="eastAsia"/>
          <w:color w:val="000000" w:themeColor="text1"/>
          <w:sz w:val="16"/>
          <w:szCs w:val="16"/>
        </w:rPr>
        <w:t>日本調理科学会</w:t>
      </w:r>
      <w:r w:rsidR="008F0666">
        <w:rPr>
          <w:rFonts w:asciiTheme="majorEastAsia" w:eastAsiaTheme="majorEastAsia" w:hAnsiTheme="majorEastAsia" w:hint="eastAsia"/>
          <w:color w:val="000000" w:themeColor="text1"/>
          <w:sz w:val="16"/>
          <w:szCs w:val="16"/>
        </w:rPr>
        <w:t>、ILSI JAPAN、</w:t>
      </w:r>
      <w:r w:rsidR="00455992">
        <w:rPr>
          <w:rFonts w:asciiTheme="majorEastAsia" w:eastAsiaTheme="majorEastAsia" w:hAnsiTheme="majorEastAsia" w:hint="eastAsia"/>
          <w:sz w:val="16"/>
          <w:szCs w:val="16"/>
        </w:rPr>
        <w:t>日本食品添加物協会</w:t>
      </w:r>
    </w:p>
    <w:p w14:paraId="37F17401" w14:textId="77777777" w:rsidR="005B025B" w:rsidRPr="00B67C1F" w:rsidRDefault="005B025B" w:rsidP="005307E1">
      <w:pPr>
        <w:jc w:val="center"/>
        <w:rPr>
          <w:rFonts w:asciiTheme="majorEastAsia" w:eastAsiaTheme="majorEastAsia" w:hAnsiTheme="majorEastAsia"/>
          <w:sz w:val="16"/>
          <w:szCs w:val="16"/>
        </w:rPr>
      </w:pPr>
    </w:p>
    <w:p w14:paraId="44FC2A59" w14:textId="1BFA661B" w:rsidR="0029019A" w:rsidRPr="00B67C1F" w:rsidRDefault="005354D3" w:rsidP="00DF04B2">
      <w:pPr>
        <w:jc w:val="center"/>
        <w:rPr>
          <w:rFonts w:asciiTheme="majorEastAsia" w:eastAsiaTheme="majorEastAsia" w:hAnsiTheme="majorEastAsia"/>
          <w:b/>
          <w:color w:val="404040" w:themeColor="text1" w:themeTint="BF"/>
          <w:sz w:val="20"/>
          <w:szCs w:val="20"/>
        </w:rPr>
      </w:pPr>
      <w:proofErr w:type="spellStart"/>
      <w:r w:rsidRPr="00B67C1F">
        <w:rPr>
          <w:rFonts w:asciiTheme="majorEastAsia" w:eastAsiaTheme="majorEastAsia" w:hAnsiTheme="majorEastAsia" w:hint="eastAsia"/>
          <w:sz w:val="20"/>
          <w:szCs w:val="20"/>
        </w:rPr>
        <w:t>ifia</w:t>
      </w:r>
      <w:proofErr w:type="spellEnd"/>
      <w:r w:rsidRPr="00B67C1F">
        <w:rPr>
          <w:rFonts w:asciiTheme="majorEastAsia" w:eastAsiaTheme="majorEastAsia" w:hAnsiTheme="majorEastAsia" w:hint="eastAsia"/>
          <w:sz w:val="20"/>
          <w:szCs w:val="20"/>
        </w:rPr>
        <w:t xml:space="preserve"> JAPAN </w:t>
      </w:r>
      <w:r w:rsidR="00D934A0" w:rsidRPr="00B67C1F">
        <w:rPr>
          <w:rFonts w:asciiTheme="majorEastAsia" w:eastAsiaTheme="majorEastAsia" w:hAnsiTheme="majorEastAsia" w:hint="eastAsia"/>
          <w:sz w:val="20"/>
          <w:szCs w:val="20"/>
        </w:rPr>
        <w:t>20</w:t>
      </w:r>
      <w:r w:rsidR="00ED0448">
        <w:rPr>
          <w:rFonts w:asciiTheme="majorEastAsia" w:eastAsiaTheme="majorEastAsia" w:hAnsiTheme="majorEastAsia" w:hint="eastAsia"/>
          <w:sz w:val="20"/>
          <w:szCs w:val="20"/>
        </w:rPr>
        <w:t>2</w:t>
      </w:r>
      <w:r w:rsidR="00A619B2">
        <w:rPr>
          <w:rFonts w:asciiTheme="majorEastAsia" w:eastAsiaTheme="majorEastAsia" w:hAnsiTheme="majorEastAsia" w:hint="eastAsia"/>
          <w:sz w:val="20"/>
          <w:szCs w:val="20"/>
        </w:rPr>
        <w:t>1</w:t>
      </w:r>
      <w:r w:rsidR="00DC000C" w:rsidRPr="00B67C1F">
        <w:rPr>
          <w:rFonts w:asciiTheme="majorEastAsia" w:eastAsiaTheme="majorEastAsia" w:hAnsiTheme="majorEastAsia" w:hint="eastAsia"/>
          <w:sz w:val="20"/>
          <w:szCs w:val="20"/>
        </w:rPr>
        <w:t>食の</w:t>
      </w:r>
      <w:r w:rsidR="006C661A" w:rsidRPr="00B67C1F">
        <w:rPr>
          <w:rFonts w:asciiTheme="majorEastAsia" w:eastAsiaTheme="majorEastAsia" w:hAnsiTheme="majorEastAsia" w:hint="eastAsia"/>
          <w:sz w:val="20"/>
          <w:szCs w:val="20"/>
        </w:rPr>
        <w:t>安全・</w:t>
      </w:r>
      <w:r w:rsidR="00DC000C" w:rsidRPr="00B67C1F">
        <w:rPr>
          <w:rFonts w:asciiTheme="majorEastAsia" w:eastAsiaTheme="majorEastAsia" w:hAnsiTheme="majorEastAsia" w:hint="eastAsia"/>
          <w:sz w:val="20"/>
          <w:szCs w:val="20"/>
        </w:rPr>
        <w:t>科学フォーラム　第</w:t>
      </w:r>
      <w:r w:rsidR="008F0666">
        <w:rPr>
          <w:rFonts w:asciiTheme="majorEastAsia" w:eastAsiaTheme="majorEastAsia" w:hAnsiTheme="majorEastAsia" w:hint="eastAsia"/>
          <w:sz w:val="20"/>
          <w:szCs w:val="20"/>
        </w:rPr>
        <w:t>20</w:t>
      </w:r>
      <w:r w:rsidR="00F106CA" w:rsidRPr="00B67C1F">
        <w:rPr>
          <w:rFonts w:asciiTheme="majorEastAsia" w:eastAsiaTheme="majorEastAsia" w:hAnsiTheme="majorEastAsia" w:hint="eastAsia"/>
          <w:sz w:val="20"/>
          <w:szCs w:val="20"/>
        </w:rPr>
        <w:t>回セミナー</w:t>
      </w:r>
      <w:r w:rsidR="006D7413" w:rsidRPr="00B67C1F">
        <w:rPr>
          <w:rFonts w:asciiTheme="majorEastAsia" w:eastAsiaTheme="majorEastAsia" w:hAnsiTheme="majorEastAsia" w:hint="eastAsia"/>
          <w:sz w:val="20"/>
          <w:szCs w:val="20"/>
        </w:rPr>
        <w:t>＆</w:t>
      </w:r>
      <w:r w:rsidR="00D934A0" w:rsidRPr="00B67C1F">
        <w:rPr>
          <w:rFonts w:asciiTheme="majorEastAsia" w:eastAsiaTheme="majorEastAsia" w:hAnsiTheme="majorEastAsia" w:hint="eastAsia"/>
          <w:sz w:val="20"/>
          <w:szCs w:val="20"/>
        </w:rPr>
        <w:t>国際シンポジウム</w:t>
      </w:r>
    </w:p>
    <w:p w14:paraId="18F165F6" w14:textId="4775EDF3" w:rsidR="006328D9" w:rsidRDefault="00143FCF" w:rsidP="002E7371">
      <w:pPr>
        <w:adjustRightInd w:val="0"/>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食品</w:t>
      </w:r>
      <w:r w:rsidR="00ED0448" w:rsidRPr="00ED0448">
        <w:rPr>
          <w:rFonts w:asciiTheme="majorEastAsia" w:eastAsiaTheme="majorEastAsia" w:hAnsiTheme="majorEastAsia" w:hint="eastAsia"/>
          <w:b/>
          <w:sz w:val="22"/>
          <w:szCs w:val="22"/>
        </w:rPr>
        <w:t>の輸出入拡大と</w:t>
      </w:r>
      <w:r>
        <w:rPr>
          <w:rFonts w:asciiTheme="majorEastAsia" w:eastAsiaTheme="majorEastAsia" w:hAnsiTheme="majorEastAsia" w:hint="eastAsia"/>
          <w:b/>
          <w:sz w:val="22"/>
          <w:szCs w:val="22"/>
        </w:rPr>
        <w:t>穀物の</w:t>
      </w:r>
      <w:r w:rsidR="00ED0448" w:rsidRPr="00ED0448">
        <w:rPr>
          <w:rFonts w:asciiTheme="majorEastAsia" w:eastAsiaTheme="majorEastAsia" w:hAnsiTheme="majorEastAsia" w:hint="eastAsia"/>
          <w:b/>
          <w:sz w:val="22"/>
          <w:szCs w:val="22"/>
        </w:rPr>
        <w:t>衛生管理</w:t>
      </w:r>
    </w:p>
    <w:p w14:paraId="12365A7F" w14:textId="4B35D619" w:rsidR="00DE67AC" w:rsidRPr="00B67C1F" w:rsidRDefault="00DE67AC" w:rsidP="002E7371">
      <w:pPr>
        <w:adjustRightInd w:val="0"/>
        <w:jc w:val="center"/>
        <w:rPr>
          <w:rFonts w:asciiTheme="majorEastAsia" w:eastAsiaTheme="majorEastAsia" w:hAnsiTheme="majorEastAsia"/>
          <w:b/>
          <w:sz w:val="22"/>
          <w:szCs w:val="22"/>
        </w:rPr>
      </w:pPr>
      <w:r w:rsidRPr="00DE67AC">
        <w:rPr>
          <w:rFonts w:asciiTheme="majorEastAsia" w:eastAsiaTheme="majorEastAsia" w:hAnsiTheme="majorEastAsia"/>
          <w:b/>
          <w:sz w:val="22"/>
          <w:szCs w:val="22"/>
        </w:rPr>
        <w:t xml:space="preserve">Expansion of food imports and exports and grain </w:t>
      </w:r>
      <w:r w:rsidRPr="00ED0448">
        <w:rPr>
          <w:rFonts w:asciiTheme="majorEastAsia" w:eastAsiaTheme="majorEastAsia" w:hAnsiTheme="majorEastAsia"/>
          <w:b/>
          <w:sz w:val="22"/>
          <w:szCs w:val="22"/>
        </w:rPr>
        <w:t>sanitation</w:t>
      </w:r>
      <w:r w:rsidRPr="00DE67AC">
        <w:rPr>
          <w:rFonts w:asciiTheme="majorEastAsia" w:eastAsiaTheme="majorEastAsia" w:hAnsiTheme="majorEastAsia"/>
          <w:b/>
          <w:sz w:val="22"/>
          <w:szCs w:val="22"/>
        </w:rPr>
        <w:t xml:space="preserve"> management</w:t>
      </w:r>
    </w:p>
    <w:p w14:paraId="00B0413F" w14:textId="702BD30E" w:rsidR="005354D3" w:rsidRPr="00B67C1F" w:rsidRDefault="005354D3" w:rsidP="005307E1">
      <w:pPr>
        <w:ind w:firstLineChars="100" w:firstLine="210"/>
        <w:rPr>
          <w:rFonts w:asciiTheme="majorEastAsia" w:eastAsiaTheme="majorEastAsia" w:hAnsiTheme="majorEastAsia"/>
        </w:rPr>
      </w:pPr>
      <w:r w:rsidRPr="00B67C1F">
        <w:rPr>
          <w:rFonts w:asciiTheme="majorEastAsia" w:eastAsiaTheme="majorEastAsia" w:hAnsiTheme="majorEastAsia" w:hint="eastAsia"/>
        </w:rPr>
        <w:t>日　　時：</w:t>
      </w:r>
      <w:r w:rsidR="00ED0448">
        <w:rPr>
          <w:rFonts w:asciiTheme="majorEastAsia" w:eastAsiaTheme="majorEastAsia" w:hAnsiTheme="majorEastAsia" w:hint="eastAsia"/>
        </w:rPr>
        <w:t>令和</w:t>
      </w:r>
      <w:r w:rsidR="0074302F">
        <w:rPr>
          <w:rFonts w:asciiTheme="majorEastAsia" w:eastAsiaTheme="majorEastAsia" w:hAnsiTheme="majorEastAsia" w:hint="eastAsia"/>
        </w:rPr>
        <w:t>3</w:t>
      </w:r>
      <w:r w:rsidRPr="00B67C1F">
        <w:rPr>
          <w:rFonts w:asciiTheme="majorEastAsia" w:eastAsiaTheme="majorEastAsia" w:hAnsiTheme="majorEastAsia" w:hint="eastAsia"/>
        </w:rPr>
        <w:t>年</w:t>
      </w:r>
      <w:r w:rsidR="0074302F">
        <w:rPr>
          <w:rFonts w:asciiTheme="majorEastAsia" w:eastAsiaTheme="majorEastAsia" w:hAnsiTheme="majorEastAsia" w:hint="eastAsia"/>
        </w:rPr>
        <w:t>5</w:t>
      </w:r>
      <w:r w:rsidRPr="00B67C1F">
        <w:rPr>
          <w:rFonts w:asciiTheme="majorEastAsia" w:eastAsiaTheme="majorEastAsia" w:hAnsiTheme="majorEastAsia" w:hint="eastAsia"/>
        </w:rPr>
        <w:t>月</w:t>
      </w:r>
      <w:r w:rsidR="0074302F">
        <w:rPr>
          <w:rFonts w:asciiTheme="majorEastAsia" w:eastAsiaTheme="majorEastAsia" w:hAnsiTheme="majorEastAsia" w:hint="eastAsia"/>
        </w:rPr>
        <w:t>14</w:t>
      </w:r>
      <w:r w:rsidRPr="00B67C1F">
        <w:rPr>
          <w:rFonts w:asciiTheme="majorEastAsia" w:eastAsiaTheme="majorEastAsia" w:hAnsiTheme="majorEastAsia" w:hint="eastAsia"/>
        </w:rPr>
        <w:t>日（</w:t>
      </w:r>
      <w:r w:rsidR="0074302F">
        <w:rPr>
          <w:rFonts w:asciiTheme="majorEastAsia" w:eastAsiaTheme="majorEastAsia" w:hAnsiTheme="majorEastAsia" w:hint="eastAsia"/>
        </w:rPr>
        <w:t>金</w:t>
      </w:r>
      <w:r w:rsidRPr="00B67C1F">
        <w:rPr>
          <w:rFonts w:asciiTheme="majorEastAsia" w:eastAsiaTheme="majorEastAsia" w:hAnsiTheme="majorEastAsia" w:hint="eastAsia"/>
        </w:rPr>
        <w:t xml:space="preserve">）　</w:t>
      </w:r>
      <w:r w:rsidR="00BC0ABB" w:rsidRPr="00B67C1F">
        <w:rPr>
          <w:rFonts w:asciiTheme="majorEastAsia" w:eastAsiaTheme="majorEastAsia" w:hAnsiTheme="majorEastAsia" w:hint="eastAsia"/>
        </w:rPr>
        <w:t>10</w:t>
      </w:r>
      <w:r w:rsidRPr="00B67C1F">
        <w:rPr>
          <w:rFonts w:asciiTheme="majorEastAsia" w:eastAsiaTheme="majorEastAsia" w:hAnsiTheme="majorEastAsia" w:hint="eastAsia"/>
        </w:rPr>
        <w:t>時</w:t>
      </w:r>
      <w:r w:rsidR="00BC0ABB" w:rsidRPr="00B67C1F">
        <w:rPr>
          <w:rFonts w:asciiTheme="majorEastAsia" w:eastAsiaTheme="majorEastAsia" w:hAnsiTheme="majorEastAsia" w:hint="eastAsia"/>
        </w:rPr>
        <w:t>00</w:t>
      </w:r>
      <w:r w:rsidRPr="00B67C1F">
        <w:rPr>
          <w:rFonts w:asciiTheme="majorEastAsia" w:eastAsiaTheme="majorEastAsia" w:hAnsiTheme="majorEastAsia" w:hint="eastAsia"/>
        </w:rPr>
        <w:t>分～</w:t>
      </w:r>
      <w:r w:rsidR="00226425" w:rsidRPr="00B67C1F">
        <w:rPr>
          <w:rFonts w:asciiTheme="majorEastAsia" w:eastAsiaTheme="majorEastAsia" w:hAnsiTheme="majorEastAsia" w:hint="eastAsia"/>
        </w:rPr>
        <w:t>1</w:t>
      </w:r>
      <w:r w:rsidR="002E7371" w:rsidRPr="00B67C1F">
        <w:rPr>
          <w:rFonts w:asciiTheme="majorEastAsia" w:eastAsiaTheme="majorEastAsia" w:hAnsiTheme="majorEastAsia" w:hint="eastAsia"/>
        </w:rPr>
        <w:t>6</w:t>
      </w:r>
      <w:r w:rsidRPr="00B67C1F">
        <w:rPr>
          <w:rFonts w:asciiTheme="majorEastAsia" w:eastAsiaTheme="majorEastAsia" w:hAnsiTheme="majorEastAsia" w:hint="eastAsia"/>
        </w:rPr>
        <w:t>時</w:t>
      </w:r>
      <w:r w:rsidR="00A619B2">
        <w:rPr>
          <w:rFonts w:asciiTheme="majorEastAsia" w:eastAsiaTheme="majorEastAsia" w:hAnsiTheme="majorEastAsia" w:hint="eastAsia"/>
        </w:rPr>
        <w:t>4</w:t>
      </w:r>
      <w:r w:rsidR="002E7371" w:rsidRPr="00B67C1F">
        <w:rPr>
          <w:rFonts w:asciiTheme="majorEastAsia" w:eastAsiaTheme="majorEastAsia" w:hAnsiTheme="majorEastAsia" w:hint="eastAsia"/>
        </w:rPr>
        <w:t>0分</w:t>
      </w:r>
      <w:r w:rsidR="00B255A3" w:rsidRPr="00B67C1F">
        <w:rPr>
          <w:rFonts w:asciiTheme="majorEastAsia" w:eastAsiaTheme="majorEastAsia" w:hAnsiTheme="majorEastAsia" w:hint="eastAsia"/>
        </w:rPr>
        <w:t>（受付開始</w:t>
      </w:r>
      <w:r w:rsidR="00226425" w:rsidRPr="00B67C1F">
        <w:rPr>
          <w:rFonts w:asciiTheme="majorEastAsia" w:eastAsiaTheme="majorEastAsia" w:hAnsiTheme="majorEastAsia" w:hint="eastAsia"/>
        </w:rPr>
        <w:t>9</w:t>
      </w:r>
      <w:r w:rsidR="00B255A3" w:rsidRPr="00B67C1F">
        <w:rPr>
          <w:rFonts w:asciiTheme="majorEastAsia" w:eastAsiaTheme="majorEastAsia" w:hAnsiTheme="majorEastAsia" w:hint="eastAsia"/>
        </w:rPr>
        <w:t>時</w:t>
      </w:r>
      <w:r w:rsidR="00C0374C" w:rsidRPr="00B67C1F">
        <w:rPr>
          <w:rFonts w:asciiTheme="majorEastAsia" w:eastAsiaTheme="majorEastAsia" w:hAnsiTheme="majorEastAsia" w:hint="eastAsia"/>
        </w:rPr>
        <w:t>30</w:t>
      </w:r>
      <w:r w:rsidR="00B255A3" w:rsidRPr="00B67C1F">
        <w:rPr>
          <w:rFonts w:asciiTheme="majorEastAsia" w:eastAsiaTheme="majorEastAsia" w:hAnsiTheme="majorEastAsia" w:hint="eastAsia"/>
        </w:rPr>
        <w:t>分）</w:t>
      </w:r>
    </w:p>
    <w:p w14:paraId="04C3C590" w14:textId="2D324584" w:rsidR="005354D3" w:rsidRPr="00B67C1F" w:rsidRDefault="005354D3" w:rsidP="005307E1">
      <w:pPr>
        <w:ind w:firstLineChars="100" w:firstLine="210"/>
        <w:rPr>
          <w:rFonts w:asciiTheme="majorEastAsia" w:eastAsiaTheme="majorEastAsia" w:hAnsiTheme="majorEastAsia"/>
          <w:color w:val="FF0000"/>
        </w:rPr>
      </w:pPr>
      <w:r w:rsidRPr="00B67C1F">
        <w:rPr>
          <w:rFonts w:asciiTheme="majorEastAsia" w:eastAsiaTheme="majorEastAsia" w:hAnsiTheme="majorEastAsia" w:hint="eastAsia"/>
        </w:rPr>
        <w:t>場　　所：</w:t>
      </w:r>
      <w:r w:rsidR="00EC3275">
        <w:rPr>
          <w:rFonts w:asciiTheme="majorEastAsia" w:eastAsiaTheme="majorEastAsia" w:hAnsiTheme="majorEastAsia" w:hint="eastAsia"/>
        </w:rPr>
        <w:t>パシフィコ横浜（ホールC・D）</w:t>
      </w:r>
    </w:p>
    <w:p w14:paraId="657ED737" w14:textId="4C6BD2EF" w:rsidR="005354D3" w:rsidRPr="00B67C1F" w:rsidRDefault="005354D3" w:rsidP="005354D3">
      <w:pPr>
        <w:rPr>
          <w:rFonts w:asciiTheme="majorEastAsia" w:eastAsiaTheme="majorEastAsia" w:hAnsiTheme="majorEastAsia"/>
        </w:rPr>
      </w:pPr>
      <w:r w:rsidRPr="00B67C1F">
        <w:rPr>
          <w:rFonts w:asciiTheme="majorEastAsia" w:eastAsiaTheme="majorEastAsia" w:hAnsiTheme="majorEastAsia" w:hint="eastAsia"/>
        </w:rPr>
        <w:t xml:space="preserve">　</w:t>
      </w:r>
      <w:r w:rsidR="005020E0" w:rsidRPr="00B67C1F">
        <w:rPr>
          <w:rFonts w:asciiTheme="majorEastAsia" w:eastAsiaTheme="majorEastAsia" w:hAnsiTheme="majorEastAsia" w:hint="eastAsia"/>
        </w:rPr>
        <w:t xml:space="preserve">定　　</w:t>
      </w:r>
      <w:r w:rsidRPr="00B67C1F">
        <w:rPr>
          <w:rFonts w:asciiTheme="majorEastAsia" w:eastAsiaTheme="majorEastAsia" w:hAnsiTheme="majorEastAsia" w:hint="eastAsia"/>
        </w:rPr>
        <w:t>員：</w:t>
      </w:r>
      <w:r w:rsidR="00EC3275">
        <w:rPr>
          <w:rFonts w:asciiTheme="majorEastAsia" w:eastAsiaTheme="majorEastAsia" w:hAnsiTheme="majorEastAsia" w:hint="eastAsia"/>
        </w:rPr>
        <w:t>60</w:t>
      </w:r>
      <w:r w:rsidRPr="00B67C1F">
        <w:rPr>
          <w:rFonts w:asciiTheme="majorEastAsia" w:eastAsiaTheme="majorEastAsia" w:hAnsiTheme="majorEastAsia" w:hint="eastAsia"/>
        </w:rPr>
        <w:t>名</w:t>
      </w:r>
      <w:r w:rsidR="00B255A3" w:rsidRPr="00B67C1F">
        <w:rPr>
          <w:rFonts w:asciiTheme="majorEastAsia" w:eastAsiaTheme="majorEastAsia" w:hAnsiTheme="majorEastAsia" w:hint="eastAsia"/>
        </w:rPr>
        <w:t xml:space="preserve">（事前申し込み締め切り　</w:t>
      </w:r>
      <w:r w:rsidR="00EC3275">
        <w:rPr>
          <w:rFonts w:asciiTheme="majorEastAsia" w:eastAsiaTheme="majorEastAsia" w:hAnsiTheme="majorEastAsia" w:hint="eastAsia"/>
        </w:rPr>
        <w:t>5</w:t>
      </w:r>
      <w:r w:rsidR="00B255A3" w:rsidRPr="00B67C1F">
        <w:rPr>
          <w:rFonts w:asciiTheme="majorEastAsia" w:eastAsiaTheme="majorEastAsia" w:hAnsiTheme="majorEastAsia" w:hint="eastAsia"/>
        </w:rPr>
        <w:t>月</w:t>
      </w:r>
      <w:r w:rsidR="00EC3275">
        <w:rPr>
          <w:rFonts w:asciiTheme="majorEastAsia" w:eastAsiaTheme="majorEastAsia" w:hAnsiTheme="majorEastAsia" w:hint="eastAsia"/>
        </w:rPr>
        <w:t>7</w:t>
      </w:r>
      <w:r w:rsidR="00B255A3" w:rsidRPr="00B67C1F">
        <w:rPr>
          <w:rFonts w:asciiTheme="majorEastAsia" w:eastAsiaTheme="majorEastAsia" w:hAnsiTheme="majorEastAsia" w:hint="eastAsia"/>
        </w:rPr>
        <w:t>日）</w:t>
      </w:r>
    </w:p>
    <w:p w14:paraId="4E133D44" w14:textId="69C89D47" w:rsidR="005354D3" w:rsidRPr="00B67C1F" w:rsidRDefault="00B255A3" w:rsidP="005354D3">
      <w:pPr>
        <w:rPr>
          <w:rFonts w:asciiTheme="majorEastAsia" w:eastAsiaTheme="majorEastAsia" w:hAnsiTheme="majorEastAsia"/>
          <w:szCs w:val="21"/>
        </w:rPr>
      </w:pPr>
      <w:r w:rsidRPr="00B67C1F">
        <w:rPr>
          <w:rFonts w:asciiTheme="majorEastAsia" w:eastAsiaTheme="majorEastAsia" w:hAnsiTheme="majorEastAsia" w:hint="eastAsia"/>
        </w:rPr>
        <w:t xml:space="preserve">　</w:t>
      </w:r>
      <w:r w:rsidR="005912FC" w:rsidRPr="00B67C1F">
        <w:rPr>
          <w:rFonts w:asciiTheme="majorEastAsia" w:eastAsiaTheme="majorEastAsia" w:hAnsiTheme="majorEastAsia" w:hint="eastAsia"/>
        </w:rPr>
        <w:t>参 加 費</w:t>
      </w:r>
      <w:r w:rsidR="005354D3" w:rsidRPr="00B67C1F">
        <w:rPr>
          <w:rFonts w:asciiTheme="majorEastAsia" w:eastAsiaTheme="majorEastAsia" w:hAnsiTheme="majorEastAsia" w:hint="eastAsia"/>
        </w:rPr>
        <w:t>：事前申し込み</w:t>
      </w:r>
      <w:r w:rsidR="00A8697A" w:rsidRPr="00B67C1F">
        <w:rPr>
          <w:rFonts w:asciiTheme="majorEastAsia" w:eastAsiaTheme="majorEastAsia" w:hAnsiTheme="majorEastAsia" w:hint="eastAsia"/>
        </w:rPr>
        <w:t>（主催</w:t>
      </w:r>
      <w:r w:rsidR="005354D3" w:rsidRPr="00B67C1F">
        <w:rPr>
          <w:rFonts w:asciiTheme="majorEastAsia" w:eastAsiaTheme="majorEastAsia" w:hAnsiTheme="majorEastAsia" w:hint="eastAsia"/>
          <w:szCs w:val="21"/>
        </w:rPr>
        <w:t>学会</w:t>
      </w:r>
      <w:r w:rsidR="00BA6873">
        <w:rPr>
          <w:rFonts w:asciiTheme="majorEastAsia" w:eastAsiaTheme="majorEastAsia" w:hAnsiTheme="majorEastAsia" w:hint="eastAsia"/>
          <w:szCs w:val="21"/>
        </w:rPr>
        <w:t>/</w:t>
      </w:r>
      <w:r w:rsidR="00D934A0" w:rsidRPr="00B67C1F">
        <w:rPr>
          <w:rFonts w:asciiTheme="majorEastAsia" w:eastAsiaTheme="majorEastAsia" w:hAnsiTheme="majorEastAsia" w:hint="eastAsia"/>
          <w:szCs w:val="21"/>
        </w:rPr>
        <w:t>共催</w:t>
      </w:r>
      <w:r w:rsidR="00BA6873">
        <w:rPr>
          <w:rFonts w:asciiTheme="majorEastAsia" w:eastAsiaTheme="majorEastAsia" w:hAnsiTheme="majorEastAsia" w:hint="eastAsia"/>
          <w:szCs w:val="21"/>
        </w:rPr>
        <w:t>・協賛</w:t>
      </w:r>
      <w:r w:rsidR="00D934A0" w:rsidRPr="00B67C1F">
        <w:rPr>
          <w:rFonts w:asciiTheme="majorEastAsia" w:eastAsiaTheme="majorEastAsia" w:hAnsiTheme="majorEastAsia" w:hint="eastAsia"/>
          <w:szCs w:val="21"/>
        </w:rPr>
        <w:t>団体</w:t>
      </w:r>
      <w:r w:rsidR="005354D3" w:rsidRPr="00B67C1F">
        <w:rPr>
          <w:rFonts w:asciiTheme="majorEastAsia" w:eastAsiaTheme="majorEastAsia" w:hAnsiTheme="majorEastAsia" w:hint="eastAsia"/>
          <w:szCs w:val="21"/>
        </w:rPr>
        <w:t>会員</w:t>
      </w:r>
      <w:r w:rsidR="00A8697A" w:rsidRPr="00B67C1F">
        <w:rPr>
          <w:rFonts w:asciiTheme="majorEastAsia" w:eastAsiaTheme="majorEastAsia" w:hAnsiTheme="majorEastAsia" w:hint="eastAsia"/>
          <w:szCs w:val="21"/>
        </w:rPr>
        <w:t>）</w:t>
      </w:r>
      <w:r w:rsidR="008F0666">
        <w:rPr>
          <w:rFonts w:asciiTheme="majorEastAsia" w:eastAsiaTheme="majorEastAsia" w:hAnsiTheme="majorEastAsia" w:hint="eastAsia"/>
          <w:szCs w:val="21"/>
        </w:rPr>
        <w:t xml:space="preserve">　　　　　</w:t>
      </w:r>
      <w:r w:rsidR="008602A7" w:rsidRPr="00B67C1F">
        <w:rPr>
          <w:rFonts w:asciiTheme="majorEastAsia" w:eastAsiaTheme="majorEastAsia" w:hAnsiTheme="majorEastAsia" w:hint="eastAsia"/>
          <w:szCs w:val="21"/>
        </w:rPr>
        <w:t xml:space="preserve">　</w:t>
      </w:r>
      <w:r w:rsidR="005354D3" w:rsidRPr="00B67C1F">
        <w:rPr>
          <w:rFonts w:asciiTheme="majorEastAsia" w:eastAsiaTheme="majorEastAsia" w:hAnsiTheme="majorEastAsia" w:hint="eastAsia"/>
          <w:szCs w:val="21"/>
        </w:rPr>
        <w:t xml:space="preserve">　</w:t>
      </w:r>
      <w:r w:rsidR="008602A7" w:rsidRPr="00B67C1F">
        <w:rPr>
          <w:rFonts w:asciiTheme="majorEastAsia" w:eastAsiaTheme="majorEastAsia" w:hAnsiTheme="majorEastAsia" w:hint="eastAsia"/>
          <w:szCs w:val="21"/>
        </w:rPr>
        <w:t xml:space="preserve">　</w:t>
      </w:r>
      <w:r w:rsidR="000D745D" w:rsidRPr="00B67C1F">
        <w:rPr>
          <w:rFonts w:asciiTheme="majorEastAsia" w:eastAsiaTheme="majorEastAsia" w:hAnsiTheme="majorEastAsia" w:hint="eastAsia"/>
          <w:szCs w:val="21"/>
        </w:rPr>
        <w:t xml:space="preserve"> </w:t>
      </w:r>
      <w:r w:rsidR="00D30231">
        <w:rPr>
          <w:rFonts w:asciiTheme="majorEastAsia" w:eastAsiaTheme="majorEastAsia" w:hAnsiTheme="majorEastAsia" w:hint="eastAsia"/>
          <w:szCs w:val="21"/>
        </w:rPr>
        <w:t>8</w:t>
      </w:r>
      <w:r w:rsidR="006923D6">
        <w:rPr>
          <w:rFonts w:asciiTheme="majorEastAsia" w:eastAsiaTheme="majorEastAsia" w:hAnsiTheme="majorEastAsia" w:hint="eastAsia"/>
          <w:szCs w:val="21"/>
        </w:rPr>
        <w:t>,000</w:t>
      </w:r>
      <w:r w:rsidR="005354D3" w:rsidRPr="00B67C1F">
        <w:rPr>
          <w:rFonts w:asciiTheme="majorEastAsia" w:eastAsiaTheme="majorEastAsia" w:hAnsiTheme="majorEastAsia" w:hint="eastAsia"/>
          <w:szCs w:val="21"/>
        </w:rPr>
        <w:t>円</w:t>
      </w:r>
    </w:p>
    <w:p w14:paraId="532243F3" w14:textId="77777777" w:rsidR="00F91DEC" w:rsidRPr="00B67C1F" w:rsidRDefault="00F91DEC" w:rsidP="005354D3">
      <w:pPr>
        <w:rPr>
          <w:rFonts w:asciiTheme="majorEastAsia" w:eastAsiaTheme="majorEastAsia" w:hAnsiTheme="majorEastAsia"/>
          <w:szCs w:val="21"/>
        </w:rPr>
      </w:pPr>
      <w:r w:rsidRPr="00B67C1F">
        <w:rPr>
          <w:rFonts w:asciiTheme="majorEastAsia" w:eastAsiaTheme="majorEastAsia" w:hAnsiTheme="majorEastAsia" w:hint="eastAsia"/>
          <w:szCs w:val="21"/>
        </w:rPr>
        <w:t xml:space="preserve">　　　　　　事前半日（午前または午後）（主催学会</w:t>
      </w:r>
      <w:r w:rsidR="00BA6873">
        <w:rPr>
          <w:rFonts w:asciiTheme="majorEastAsia" w:eastAsiaTheme="majorEastAsia" w:hAnsiTheme="majorEastAsia" w:hint="eastAsia"/>
          <w:szCs w:val="21"/>
        </w:rPr>
        <w:t>/</w:t>
      </w:r>
      <w:r w:rsidRPr="00B67C1F">
        <w:rPr>
          <w:rFonts w:asciiTheme="majorEastAsia" w:eastAsiaTheme="majorEastAsia" w:hAnsiTheme="majorEastAsia" w:hint="eastAsia"/>
          <w:szCs w:val="21"/>
        </w:rPr>
        <w:t>共催</w:t>
      </w:r>
      <w:r w:rsidR="00BA6873">
        <w:rPr>
          <w:rFonts w:asciiTheme="majorEastAsia" w:eastAsiaTheme="majorEastAsia" w:hAnsiTheme="majorEastAsia" w:hint="eastAsia"/>
          <w:szCs w:val="21"/>
        </w:rPr>
        <w:t>・協賛</w:t>
      </w:r>
      <w:r w:rsidRPr="00B67C1F">
        <w:rPr>
          <w:rFonts w:asciiTheme="majorEastAsia" w:eastAsiaTheme="majorEastAsia" w:hAnsiTheme="majorEastAsia" w:hint="eastAsia"/>
          <w:szCs w:val="21"/>
        </w:rPr>
        <w:t xml:space="preserve">団体会員）　　</w:t>
      </w:r>
      <w:r w:rsidR="002071D8" w:rsidRPr="00B67C1F">
        <w:rPr>
          <w:rFonts w:asciiTheme="majorEastAsia" w:eastAsiaTheme="majorEastAsia" w:hAnsiTheme="majorEastAsia" w:hint="eastAsia"/>
          <w:szCs w:val="21"/>
        </w:rPr>
        <w:t>6</w:t>
      </w:r>
      <w:r w:rsidRPr="00B67C1F">
        <w:rPr>
          <w:rFonts w:asciiTheme="majorEastAsia" w:eastAsiaTheme="majorEastAsia" w:hAnsiTheme="majorEastAsia"/>
          <w:szCs w:val="21"/>
        </w:rPr>
        <w:t>,000</w:t>
      </w:r>
      <w:r w:rsidRPr="00B67C1F">
        <w:rPr>
          <w:rFonts w:asciiTheme="majorEastAsia" w:eastAsiaTheme="majorEastAsia" w:hAnsiTheme="majorEastAsia" w:hint="eastAsia"/>
          <w:szCs w:val="21"/>
        </w:rPr>
        <w:t>円</w:t>
      </w:r>
    </w:p>
    <w:p w14:paraId="6495B0D8" w14:textId="01E30C04" w:rsidR="005354D3" w:rsidRPr="00B67C1F" w:rsidRDefault="008602A7" w:rsidP="009548B5">
      <w:pPr>
        <w:rPr>
          <w:rFonts w:asciiTheme="majorEastAsia" w:eastAsiaTheme="majorEastAsia" w:hAnsiTheme="majorEastAsia"/>
        </w:rPr>
      </w:pPr>
      <w:r w:rsidRPr="00B67C1F">
        <w:rPr>
          <w:rFonts w:asciiTheme="majorEastAsia" w:eastAsiaTheme="majorEastAsia" w:hAnsiTheme="majorEastAsia" w:hint="eastAsia"/>
          <w:szCs w:val="21"/>
        </w:rPr>
        <w:t xml:space="preserve">　　　</w:t>
      </w:r>
      <w:r w:rsidR="00E01CC1" w:rsidRPr="00B67C1F">
        <w:rPr>
          <w:rFonts w:asciiTheme="majorEastAsia" w:eastAsiaTheme="majorEastAsia" w:hAnsiTheme="majorEastAsia" w:hint="eastAsia"/>
          <w:szCs w:val="21"/>
        </w:rPr>
        <w:t xml:space="preserve">　　　</w:t>
      </w:r>
      <w:r w:rsidR="005354D3" w:rsidRPr="00B67C1F">
        <w:rPr>
          <w:rFonts w:asciiTheme="majorEastAsia" w:eastAsiaTheme="majorEastAsia" w:hAnsiTheme="majorEastAsia" w:hint="eastAsia"/>
        </w:rPr>
        <w:t xml:space="preserve">事前申し込み一般　</w:t>
      </w:r>
      <w:r w:rsidR="008F0666">
        <w:rPr>
          <w:rFonts w:asciiTheme="majorEastAsia" w:eastAsiaTheme="majorEastAsia" w:hAnsiTheme="majorEastAsia" w:hint="eastAsia"/>
        </w:rPr>
        <w:t xml:space="preserve">　　　　　</w:t>
      </w:r>
      <w:r w:rsidR="005354D3" w:rsidRPr="00B67C1F">
        <w:rPr>
          <w:rFonts w:asciiTheme="majorEastAsia" w:eastAsiaTheme="majorEastAsia" w:hAnsiTheme="majorEastAsia" w:hint="eastAsia"/>
        </w:rPr>
        <w:t xml:space="preserve">　　　　　　　</w:t>
      </w:r>
      <w:r w:rsidR="00B255A3" w:rsidRPr="00B67C1F">
        <w:rPr>
          <w:rFonts w:asciiTheme="majorEastAsia" w:eastAsiaTheme="majorEastAsia" w:hAnsiTheme="majorEastAsia" w:hint="eastAsia"/>
        </w:rPr>
        <w:t xml:space="preserve">   </w:t>
      </w:r>
      <w:r w:rsidR="00226425" w:rsidRPr="00B67C1F">
        <w:rPr>
          <w:rFonts w:asciiTheme="majorEastAsia" w:eastAsiaTheme="majorEastAsia" w:hAnsiTheme="majorEastAsia" w:hint="eastAsia"/>
        </w:rPr>
        <w:t xml:space="preserve"> </w:t>
      </w:r>
      <w:r w:rsidRPr="00B67C1F">
        <w:rPr>
          <w:rFonts w:asciiTheme="majorEastAsia" w:eastAsiaTheme="majorEastAsia" w:hAnsiTheme="majorEastAsia" w:hint="eastAsia"/>
        </w:rPr>
        <w:t xml:space="preserve">　　　</w:t>
      </w:r>
      <w:r w:rsidR="00DF0A5B">
        <w:rPr>
          <w:rFonts w:asciiTheme="majorEastAsia" w:eastAsiaTheme="majorEastAsia" w:hAnsiTheme="majorEastAsia" w:hint="eastAsia"/>
        </w:rPr>
        <w:t xml:space="preserve">　　　 </w:t>
      </w:r>
      <w:r w:rsidR="00226425" w:rsidRPr="00B67C1F">
        <w:rPr>
          <w:rFonts w:asciiTheme="majorEastAsia" w:eastAsiaTheme="majorEastAsia" w:hAnsiTheme="majorEastAsia" w:hint="eastAsia"/>
        </w:rPr>
        <w:t>1</w:t>
      </w:r>
      <w:r w:rsidR="008F0666">
        <w:rPr>
          <w:rFonts w:asciiTheme="majorEastAsia" w:eastAsiaTheme="majorEastAsia" w:hAnsiTheme="majorEastAsia" w:hint="eastAsia"/>
        </w:rPr>
        <w:t>0</w:t>
      </w:r>
      <w:r w:rsidR="00226425" w:rsidRPr="00B67C1F">
        <w:rPr>
          <w:rFonts w:asciiTheme="majorEastAsia" w:eastAsiaTheme="majorEastAsia" w:hAnsiTheme="majorEastAsia" w:hint="eastAsia"/>
        </w:rPr>
        <w:t>,000</w:t>
      </w:r>
      <w:r w:rsidR="005354D3" w:rsidRPr="00B67C1F">
        <w:rPr>
          <w:rFonts w:asciiTheme="majorEastAsia" w:eastAsiaTheme="majorEastAsia" w:hAnsiTheme="majorEastAsia" w:hint="eastAsia"/>
        </w:rPr>
        <w:t>円</w:t>
      </w:r>
    </w:p>
    <w:p w14:paraId="5DAE3A10" w14:textId="76CF6B3F" w:rsidR="00F91DEC" w:rsidRPr="00B67C1F" w:rsidRDefault="009548B5" w:rsidP="0003237A">
      <w:pPr>
        <w:rPr>
          <w:rFonts w:asciiTheme="majorEastAsia" w:eastAsiaTheme="majorEastAsia" w:hAnsiTheme="majorEastAsia"/>
        </w:rPr>
      </w:pPr>
      <w:r w:rsidRPr="00B67C1F">
        <w:rPr>
          <w:rFonts w:asciiTheme="majorEastAsia" w:eastAsiaTheme="majorEastAsia" w:hAnsiTheme="majorEastAsia" w:hint="eastAsia"/>
        </w:rPr>
        <w:t xml:space="preserve">　　　　</w:t>
      </w:r>
      <w:r w:rsidR="00B255A3" w:rsidRPr="00B67C1F">
        <w:rPr>
          <w:rFonts w:asciiTheme="majorEastAsia" w:eastAsiaTheme="majorEastAsia" w:hAnsiTheme="majorEastAsia" w:hint="eastAsia"/>
        </w:rPr>
        <w:t xml:space="preserve">　　</w:t>
      </w:r>
      <w:r w:rsidR="00F91DEC" w:rsidRPr="00B67C1F">
        <w:rPr>
          <w:rFonts w:asciiTheme="majorEastAsia" w:eastAsiaTheme="majorEastAsia" w:hAnsiTheme="majorEastAsia" w:hint="eastAsia"/>
        </w:rPr>
        <w:t>事前半日（午前または午後）</w:t>
      </w:r>
      <w:r w:rsidR="002071D8" w:rsidRPr="00B67C1F">
        <w:rPr>
          <w:rFonts w:asciiTheme="majorEastAsia" w:eastAsiaTheme="majorEastAsia" w:hAnsiTheme="majorEastAsia" w:hint="eastAsia"/>
        </w:rPr>
        <w:t xml:space="preserve">（一般）　</w:t>
      </w:r>
      <w:r w:rsidR="00F91DEC" w:rsidRPr="00B67C1F">
        <w:rPr>
          <w:rFonts w:asciiTheme="majorEastAsia" w:eastAsiaTheme="majorEastAsia" w:hAnsiTheme="majorEastAsia" w:hint="eastAsia"/>
        </w:rPr>
        <w:t xml:space="preserve">　　　　　　　　　</w:t>
      </w:r>
      <w:r w:rsidR="00BC0ABB" w:rsidRPr="00B67C1F">
        <w:rPr>
          <w:rFonts w:asciiTheme="majorEastAsia" w:eastAsiaTheme="majorEastAsia" w:hAnsiTheme="majorEastAsia" w:hint="eastAsia"/>
        </w:rPr>
        <w:t xml:space="preserve"> </w:t>
      </w:r>
      <w:r w:rsidR="00DF0A5B">
        <w:rPr>
          <w:rFonts w:asciiTheme="majorEastAsia" w:eastAsiaTheme="majorEastAsia" w:hAnsiTheme="majorEastAsia" w:hint="eastAsia"/>
        </w:rPr>
        <w:t xml:space="preserve">　　　</w:t>
      </w:r>
      <w:r w:rsidR="008F0666">
        <w:rPr>
          <w:rFonts w:asciiTheme="majorEastAsia" w:eastAsiaTheme="majorEastAsia" w:hAnsiTheme="majorEastAsia" w:hint="eastAsia"/>
        </w:rPr>
        <w:t>8</w:t>
      </w:r>
      <w:r w:rsidR="00F91DEC" w:rsidRPr="00B67C1F">
        <w:rPr>
          <w:rFonts w:asciiTheme="majorEastAsia" w:eastAsiaTheme="majorEastAsia" w:hAnsiTheme="majorEastAsia" w:hint="eastAsia"/>
        </w:rPr>
        <w:t>,000</w:t>
      </w:r>
      <w:r w:rsidR="0019566E" w:rsidRPr="00B67C1F">
        <w:rPr>
          <w:rFonts w:asciiTheme="majorEastAsia" w:eastAsiaTheme="majorEastAsia" w:hAnsiTheme="majorEastAsia" w:hint="eastAsia"/>
        </w:rPr>
        <w:t>円</w:t>
      </w:r>
    </w:p>
    <w:p w14:paraId="7FF671B8" w14:textId="03F1B579" w:rsidR="00EB7667" w:rsidRPr="00B67C1F" w:rsidRDefault="005354D3" w:rsidP="00F91DEC">
      <w:pPr>
        <w:ind w:firstLineChars="600" w:firstLine="1260"/>
        <w:rPr>
          <w:rFonts w:asciiTheme="majorEastAsia" w:eastAsiaTheme="majorEastAsia" w:hAnsiTheme="majorEastAsia"/>
        </w:rPr>
      </w:pPr>
      <w:r w:rsidRPr="00B67C1F">
        <w:rPr>
          <w:rFonts w:asciiTheme="majorEastAsia" w:eastAsiaTheme="majorEastAsia" w:hAnsiTheme="majorEastAsia" w:hint="eastAsia"/>
        </w:rPr>
        <w:t xml:space="preserve">当日申し込み（会員割引なし）　</w:t>
      </w:r>
      <w:r w:rsidR="008F0666">
        <w:rPr>
          <w:rFonts w:asciiTheme="majorEastAsia" w:eastAsiaTheme="majorEastAsia" w:hAnsiTheme="majorEastAsia" w:hint="eastAsia"/>
        </w:rPr>
        <w:t xml:space="preserve">　　　</w:t>
      </w:r>
      <w:r w:rsidRPr="00B67C1F">
        <w:rPr>
          <w:rFonts w:asciiTheme="majorEastAsia" w:eastAsiaTheme="majorEastAsia" w:hAnsiTheme="majorEastAsia" w:hint="eastAsia"/>
        </w:rPr>
        <w:t xml:space="preserve">　　　　　　　</w:t>
      </w:r>
      <w:r w:rsidR="00226425" w:rsidRPr="00B67C1F">
        <w:rPr>
          <w:rFonts w:asciiTheme="majorEastAsia" w:eastAsiaTheme="majorEastAsia" w:hAnsiTheme="majorEastAsia" w:hint="eastAsia"/>
        </w:rPr>
        <w:t xml:space="preserve"> </w:t>
      </w:r>
      <w:r w:rsidR="00B255A3" w:rsidRPr="00B67C1F">
        <w:rPr>
          <w:rFonts w:asciiTheme="majorEastAsia" w:eastAsiaTheme="majorEastAsia" w:hAnsiTheme="majorEastAsia" w:hint="eastAsia"/>
        </w:rPr>
        <w:t xml:space="preserve"> </w:t>
      </w:r>
      <w:r w:rsidR="00DF0A5B">
        <w:rPr>
          <w:rFonts w:asciiTheme="majorEastAsia" w:eastAsiaTheme="majorEastAsia" w:hAnsiTheme="majorEastAsia" w:hint="eastAsia"/>
        </w:rPr>
        <w:t xml:space="preserve">　　</w:t>
      </w:r>
      <w:r w:rsidR="004025D2">
        <w:rPr>
          <w:rFonts w:asciiTheme="majorEastAsia" w:eastAsiaTheme="majorEastAsia" w:hAnsiTheme="majorEastAsia" w:hint="eastAsia"/>
        </w:rPr>
        <w:t xml:space="preserve"> </w:t>
      </w:r>
      <w:r w:rsidR="008602A7" w:rsidRPr="00B67C1F">
        <w:rPr>
          <w:rFonts w:asciiTheme="majorEastAsia" w:eastAsiaTheme="majorEastAsia" w:hAnsiTheme="majorEastAsia" w:hint="eastAsia"/>
        </w:rPr>
        <w:t xml:space="preserve">　</w:t>
      </w:r>
      <w:r w:rsidR="00C0374C" w:rsidRPr="00B67C1F">
        <w:rPr>
          <w:rFonts w:asciiTheme="majorEastAsia" w:eastAsiaTheme="majorEastAsia" w:hAnsiTheme="majorEastAsia" w:hint="eastAsia"/>
        </w:rPr>
        <w:t>1</w:t>
      </w:r>
      <w:r w:rsidR="008F0666">
        <w:rPr>
          <w:rFonts w:asciiTheme="majorEastAsia" w:eastAsiaTheme="majorEastAsia" w:hAnsiTheme="majorEastAsia" w:hint="eastAsia"/>
        </w:rPr>
        <w:t>3</w:t>
      </w:r>
      <w:r w:rsidR="00226425" w:rsidRPr="00B67C1F">
        <w:rPr>
          <w:rFonts w:asciiTheme="majorEastAsia" w:eastAsiaTheme="majorEastAsia" w:hAnsiTheme="majorEastAsia" w:hint="eastAsia"/>
        </w:rPr>
        <w:t>,000</w:t>
      </w:r>
      <w:r w:rsidR="00B255A3" w:rsidRPr="00B67C1F">
        <w:rPr>
          <w:rFonts w:asciiTheme="majorEastAsia" w:eastAsiaTheme="majorEastAsia" w:hAnsiTheme="majorEastAsia" w:hint="eastAsia"/>
        </w:rPr>
        <w:t>円</w:t>
      </w:r>
    </w:p>
    <w:p w14:paraId="34D4FD5A" w14:textId="77777777" w:rsidR="007B5B9D" w:rsidRPr="00B67C1F" w:rsidRDefault="0038641E" w:rsidP="00F106CA">
      <w:pPr>
        <w:rPr>
          <w:rFonts w:asciiTheme="majorEastAsia" w:eastAsiaTheme="majorEastAsia" w:hAnsiTheme="majorEastAsia"/>
          <w:sz w:val="24"/>
        </w:rPr>
      </w:pPr>
      <w:r w:rsidRPr="00B67C1F">
        <w:rPr>
          <w:rFonts w:asciiTheme="majorEastAsia" w:eastAsiaTheme="majorEastAsia" w:hAnsiTheme="majorEastAsia" w:hint="eastAsia"/>
          <w:szCs w:val="21"/>
        </w:rPr>
        <w:t>プログラム</w:t>
      </w:r>
      <w:r w:rsidR="00621B33" w:rsidRPr="00B67C1F">
        <w:rPr>
          <w:rFonts w:asciiTheme="majorEastAsia" w:eastAsiaTheme="majorEastAsia" w:hAnsiTheme="majorEastAsia" w:hint="eastAsia"/>
          <w:szCs w:val="21"/>
        </w:rPr>
        <w:t>（予定）</w:t>
      </w:r>
      <w:r w:rsidR="005354D3" w:rsidRPr="00B67C1F">
        <w:rPr>
          <w:rFonts w:asciiTheme="majorEastAsia" w:eastAsiaTheme="majorEastAsia" w:hAnsiTheme="majorEastAsia" w:hint="eastAsia"/>
          <w:szCs w:val="21"/>
        </w:rPr>
        <w:t>：</w:t>
      </w:r>
    </w:p>
    <w:p w14:paraId="6A082263" w14:textId="77777777" w:rsidR="001467A5" w:rsidRPr="00B67C1F" w:rsidRDefault="00863CEA" w:rsidP="00F106CA">
      <w:pPr>
        <w:rPr>
          <w:rFonts w:asciiTheme="majorEastAsia" w:eastAsiaTheme="majorEastAsia" w:hAnsiTheme="majorEastAsia"/>
          <w:szCs w:val="21"/>
        </w:rPr>
      </w:pPr>
      <w:r w:rsidRPr="00B67C1F">
        <w:rPr>
          <w:rFonts w:asciiTheme="majorEastAsia" w:eastAsiaTheme="majorEastAsia" w:hAnsiTheme="majorEastAsia" w:hint="eastAsia"/>
          <w:szCs w:val="21"/>
        </w:rPr>
        <w:t>10</w:t>
      </w:r>
      <w:r w:rsidR="0031288E" w:rsidRPr="00B67C1F">
        <w:rPr>
          <w:rFonts w:asciiTheme="majorEastAsia" w:eastAsiaTheme="majorEastAsia" w:hAnsiTheme="majorEastAsia" w:hint="eastAsia"/>
          <w:szCs w:val="21"/>
        </w:rPr>
        <w:t>:</w:t>
      </w:r>
      <w:r w:rsidRPr="00B67C1F">
        <w:rPr>
          <w:rFonts w:asciiTheme="majorEastAsia" w:eastAsiaTheme="majorEastAsia" w:hAnsiTheme="majorEastAsia" w:hint="eastAsia"/>
          <w:szCs w:val="21"/>
        </w:rPr>
        <w:t>00</w:t>
      </w:r>
      <w:r w:rsidR="0031288E" w:rsidRPr="00B67C1F">
        <w:rPr>
          <w:rFonts w:asciiTheme="majorEastAsia" w:eastAsiaTheme="majorEastAsia" w:hAnsiTheme="majorEastAsia" w:hint="eastAsia"/>
          <w:szCs w:val="21"/>
        </w:rPr>
        <w:t>-</w:t>
      </w:r>
      <w:r w:rsidRPr="00B67C1F">
        <w:rPr>
          <w:rFonts w:asciiTheme="majorEastAsia" w:eastAsiaTheme="majorEastAsia" w:hAnsiTheme="majorEastAsia" w:hint="eastAsia"/>
          <w:szCs w:val="21"/>
        </w:rPr>
        <w:t>10</w:t>
      </w:r>
      <w:r w:rsidR="0031288E" w:rsidRPr="00B67C1F">
        <w:rPr>
          <w:rFonts w:asciiTheme="majorEastAsia" w:eastAsiaTheme="majorEastAsia" w:hAnsiTheme="majorEastAsia" w:hint="eastAsia"/>
          <w:szCs w:val="21"/>
        </w:rPr>
        <w:t>:</w:t>
      </w:r>
      <w:r w:rsidRPr="00B67C1F">
        <w:rPr>
          <w:rFonts w:asciiTheme="majorEastAsia" w:eastAsiaTheme="majorEastAsia" w:hAnsiTheme="majorEastAsia" w:hint="eastAsia"/>
          <w:szCs w:val="21"/>
        </w:rPr>
        <w:t>02</w:t>
      </w:r>
      <w:r w:rsidR="0031288E" w:rsidRPr="00B67C1F">
        <w:rPr>
          <w:rFonts w:asciiTheme="majorEastAsia" w:eastAsiaTheme="majorEastAsia" w:hAnsiTheme="majorEastAsia" w:hint="eastAsia"/>
          <w:szCs w:val="21"/>
        </w:rPr>
        <w:t xml:space="preserve">  </w:t>
      </w:r>
      <w:r w:rsidR="000D745D" w:rsidRPr="00B67C1F">
        <w:rPr>
          <w:rFonts w:asciiTheme="majorEastAsia" w:eastAsiaTheme="majorEastAsia" w:hAnsiTheme="majorEastAsia"/>
          <w:szCs w:val="21"/>
        </w:rPr>
        <w:t xml:space="preserve"> </w:t>
      </w:r>
      <w:r w:rsidR="001467A5" w:rsidRPr="00B67C1F">
        <w:rPr>
          <w:rFonts w:asciiTheme="majorEastAsia" w:eastAsiaTheme="majorEastAsia" w:hAnsiTheme="majorEastAsia" w:hint="eastAsia"/>
          <w:szCs w:val="21"/>
        </w:rPr>
        <w:t>総合司会挨拶</w:t>
      </w:r>
      <w:r w:rsidR="00226425" w:rsidRPr="00B67C1F">
        <w:rPr>
          <w:rFonts w:asciiTheme="majorEastAsia" w:eastAsiaTheme="majorEastAsia" w:hAnsiTheme="majorEastAsia" w:hint="eastAsia"/>
          <w:szCs w:val="21"/>
        </w:rPr>
        <w:t xml:space="preserve">　</w:t>
      </w:r>
      <w:r w:rsidR="00D77579" w:rsidRPr="00B67C1F">
        <w:rPr>
          <w:rFonts w:asciiTheme="majorEastAsia" w:eastAsiaTheme="majorEastAsia" w:hAnsiTheme="majorEastAsia" w:hint="eastAsia"/>
          <w:szCs w:val="21"/>
        </w:rPr>
        <w:t xml:space="preserve">　</w:t>
      </w:r>
      <w:r w:rsidR="00226425" w:rsidRPr="00B67C1F">
        <w:rPr>
          <w:rFonts w:asciiTheme="majorEastAsia" w:eastAsiaTheme="majorEastAsia" w:hAnsiTheme="majorEastAsia" w:hint="eastAsia"/>
          <w:szCs w:val="21"/>
        </w:rPr>
        <w:t xml:space="preserve">　　　　</w:t>
      </w:r>
      <w:r w:rsidR="00682180" w:rsidRPr="00B67C1F">
        <w:rPr>
          <w:rFonts w:asciiTheme="majorEastAsia" w:eastAsiaTheme="majorEastAsia" w:hAnsiTheme="majorEastAsia" w:hint="eastAsia"/>
          <w:szCs w:val="21"/>
        </w:rPr>
        <w:t xml:space="preserve"> </w:t>
      </w:r>
      <w:r w:rsidR="00226425" w:rsidRPr="00B67C1F">
        <w:rPr>
          <w:rFonts w:asciiTheme="majorEastAsia" w:eastAsiaTheme="majorEastAsia" w:hAnsiTheme="majorEastAsia" w:hint="eastAsia"/>
          <w:szCs w:val="21"/>
        </w:rPr>
        <w:t xml:space="preserve">　　</w:t>
      </w:r>
      <w:r w:rsidR="00C046A2" w:rsidRPr="00B67C1F">
        <w:rPr>
          <w:rFonts w:asciiTheme="majorEastAsia" w:eastAsiaTheme="majorEastAsia" w:hAnsiTheme="majorEastAsia" w:hint="eastAsia"/>
          <w:szCs w:val="21"/>
        </w:rPr>
        <w:t xml:space="preserve">　</w:t>
      </w:r>
      <w:r w:rsidR="008602A7" w:rsidRPr="00B67C1F">
        <w:rPr>
          <w:rFonts w:asciiTheme="majorEastAsia" w:eastAsiaTheme="majorEastAsia" w:hAnsiTheme="majorEastAsia" w:hint="eastAsia"/>
          <w:szCs w:val="21"/>
        </w:rPr>
        <w:t xml:space="preserve">　</w:t>
      </w:r>
      <w:r w:rsidR="001B343F" w:rsidRPr="00B67C1F">
        <w:rPr>
          <w:rFonts w:asciiTheme="majorEastAsia" w:eastAsiaTheme="majorEastAsia" w:hAnsiTheme="majorEastAsia" w:hint="eastAsia"/>
          <w:szCs w:val="21"/>
        </w:rPr>
        <w:t xml:space="preserve"> </w:t>
      </w:r>
      <w:r w:rsidR="00BC0ABB" w:rsidRPr="00B67C1F">
        <w:rPr>
          <w:rFonts w:asciiTheme="majorEastAsia" w:eastAsiaTheme="majorEastAsia" w:hAnsiTheme="majorEastAsia" w:hint="eastAsia"/>
        </w:rPr>
        <w:t>日本食品衛生学会代表　宮下</w:t>
      </w:r>
      <w:r w:rsidR="001B343F" w:rsidRPr="00B67C1F">
        <w:rPr>
          <w:rFonts w:asciiTheme="majorEastAsia" w:eastAsiaTheme="majorEastAsia" w:hAnsiTheme="majorEastAsia" w:hint="eastAsia"/>
        </w:rPr>
        <w:t xml:space="preserve"> </w:t>
      </w:r>
      <w:r w:rsidR="00BC0ABB" w:rsidRPr="00B67C1F">
        <w:rPr>
          <w:rFonts w:asciiTheme="majorEastAsia" w:eastAsiaTheme="majorEastAsia" w:hAnsiTheme="majorEastAsia" w:hint="eastAsia"/>
          <w:szCs w:val="18"/>
        </w:rPr>
        <w:t>隆</w:t>
      </w:r>
      <w:r w:rsidR="000D745D" w:rsidRPr="00B67C1F">
        <w:rPr>
          <w:rFonts w:asciiTheme="majorEastAsia" w:eastAsiaTheme="majorEastAsia" w:hAnsiTheme="majorEastAsia" w:hint="eastAsia"/>
        </w:rPr>
        <w:t xml:space="preserve"> </w:t>
      </w:r>
      <w:r w:rsidR="00BC0ABB" w:rsidRPr="00B67C1F">
        <w:rPr>
          <w:rFonts w:asciiTheme="majorEastAsia" w:eastAsiaTheme="majorEastAsia" w:hAnsiTheme="majorEastAsia" w:hint="eastAsia"/>
        </w:rPr>
        <w:t>氏</w:t>
      </w:r>
    </w:p>
    <w:p w14:paraId="551C0EC0" w14:textId="134A4188" w:rsidR="007B5B9D" w:rsidRPr="00B67C1F" w:rsidRDefault="00863CEA" w:rsidP="002B0B66">
      <w:pPr>
        <w:rPr>
          <w:rFonts w:asciiTheme="majorEastAsia" w:eastAsiaTheme="majorEastAsia" w:hAnsiTheme="majorEastAsia"/>
          <w:szCs w:val="21"/>
        </w:rPr>
      </w:pPr>
      <w:r w:rsidRPr="00B67C1F">
        <w:rPr>
          <w:rFonts w:asciiTheme="majorEastAsia" w:eastAsiaTheme="majorEastAsia" w:hAnsiTheme="majorEastAsia" w:hint="eastAsia"/>
          <w:szCs w:val="21"/>
        </w:rPr>
        <w:t>10</w:t>
      </w:r>
      <w:r w:rsidR="0031288E" w:rsidRPr="00B67C1F">
        <w:rPr>
          <w:rFonts w:asciiTheme="majorEastAsia" w:eastAsiaTheme="majorEastAsia" w:hAnsiTheme="majorEastAsia" w:hint="eastAsia"/>
          <w:szCs w:val="21"/>
        </w:rPr>
        <w:t>:</w:t>
      </w:r>
      <w:r w:rsidRPr="00B67C1F">
        <w:rPr>
          <w:rFonts w:asciiTheme="majorEastAsia" w:eastAsiaTheme="majorEastAsia" w:hAnsiTheme="majorEastAsia" w:hint="eastAsia"/>
          <w:szCs w:val="21"/>
        </w:rPr>
        <w:t>02</w:t>
      </w:r>
      <w:r w:rsidR="0031288E" w:rsidRPr="00B67C1F">
        <w:rPr>
          <w:rFonts w:asciiTheme="majorEastAsia" w:eastAsiaTheme="majorEastAsia" w:hAnsiTheme="majorEastAsia" w:hint="eastAsia"/>
          <w:szCs w:val="21"/>
        </w:rPr>
        <w:t>-</w:t>
      </w:r>
      <w:r w:rsidR="007B1D86" w:rsidRPr="00B67C1F">
        <w:rPr>
          <w:rFonts w:asciiTheme="majorEastAsia" w:eastAsiaTheme="majorEastAsia" w:hAnsiTheme="majorEastAsia"/>
          <w:szCs w:val="21"/>
        </w:rPr>
        <w:t>1</w:t>
      </w:r>
      <w:r w:rsidRPr="00B67C1F">
        <w:rPr>
          <w:rFonts w:asciiTheme="majorEastAsia" w:eastAsiaTheme="majorEastAsia" w:hAnsiTheme="majorEastAsia" w:hint="eastAsia"/>
          <w:szCs w:val="21"/>
        </w:rPr>
        <w:t>0</w:t>
      </w:r>
      <w:r w:rsidR="0031288E" w:rsidRPr="00B67C1F">
        <w:rPr>
          <w:rFonts w:asciiTheme="majorEastAsia" w:eastAsiaTheme="majorEastAsia" w:hAnsiTheme="majorEastAsia" w:hint="eastAsia"/>
          <w:szCs w:val="21"/>
        </w:rPr>
        <w:t>:</w:t>
      </w:r>
      <w:r w:rsidR="007B1D86" w:rsidRPr="00B67C1F">
        <w:rPr>
          <w:rFonts w:asciiTheme="majorEastAsia" w:eastAsiaTheme="majorEastAsia" w:hAnsiTheme="majorEastAsia"/>
          <w:szCs w:val="21"/>
        </w:rPr>
        <w:t>0</w:t>
      </w:r>
      <w:r w:rsidRPr="00B67C1F">
        <w:rPr>
          <w:rFonts w:asciiTheme="majorEastAsia" w:eastAsiaTheme="majorEastAsia" w:hAnsiTheme="majorEastAsia" w:hint="eastAsia"/>
          <w:szCs w:val="21"/>
        </w:rPr>
        <w:t>5</w:t>
      </w:r>
      <w:r w:rsidR="0031288E" w:rsidRPr="00B67C1F">
        <w:rPr>
          <w:rFonts w:asciiTheme="majorEastAsia" w:eastAsiaTheme="majorEastAsia" w:hAnsiTheme="majorEastAsia" w:hint="eastAsia"/>
          <w:szCs w:val="21"/>
        </w:rPr>
        <w:t xml:space="preserve">  </w:t>
      </w:r>
      <w:r w:rsidR="000D745D" w:rsidRPr="00B67C1F">
        <w:rPr>
          <w:rFonts w:asciiTheme="majorEastAsia" w:eastAsiaTheme="majorEastAsia" w:hAnsiTheme="majorEastAsia"/>
          <w:szCs w:val="21"/>
        </w:rPr>
        <w:t xml:space="preserve"> </w:t>
      </w:r>
      <w:r w:rsidR="007B5B9D" w:rsidRPr="00B67C1F">
        <w:rPr>
          <w:rFonts w:asciiTheme="majorEastAsia" w:eastAsiaTheme="majorEastAsia" w:hAnsiTheme="majorEastAsia" w:hint="eastAsia"/>
          <w:szCs w:val="21"/>
        </w:rPr>
        <w:t>主催者代表挨拶</w:t>
      </w:r>
      <w:r w:rsidR="00A8697A" w:rsidRPr="00B67C1F">
        <w:rPr>
          <w:rFonts w:asciiTheme="majorEastAsia" w:eastAsiaTheme="majorEastAsia" w:hAnsiTheme="majorEastAsia" w:hint="eastAsia"/>
          <w:szCs w:val="21"/>
        </w:rPr>
        <w:t xml:space="preserve"> </w:t>
      </w:r>
      <w:r w:rsidR="006C661A" w:rsidRPr="00B67C1F">
        <w:rPr>
          <w:rFonts w:asciiTheme="majorEastAsia" w:eastAsiaTheme="majorEastAsia" w:hAnsiTheme="majorEastAsia" w:hint="eastAsia"/>
          <w:szCs w:val="21"/>
        </w:rPr>
        <w:t xml:space="preserve">　</w:t>
      </w:r>
      <w:r w:rsidR="00226425" w:rsidRPr="00B67C1F">
        <w:rPr>
          <w:rFonts w:asciiTheme="majorEastAsia" w:eastAsiaTheme="majorEastAsia" w:hAnsiTheme="majorEastAsia" w:hint="eastAsia"/>
          <w:szCs w:val="21"/>
        </w:rPr>
        <w:t xml:space="preserve">　　　　　</w:t>
      </w:r>
      <w:r w:rsidR="00B17E55">
        <w:rPr>
          <w:rFonts w:asciiTheme="majorEastAsia" w:eastAsiaTheme="majorEastAsia" w:hAnsiTheme="majorEastAsia" w:hint="eastAsia"/>
          <w:szCs w:val="21"/>
        </w:rPr>
        <w:t xml:space="preserve"> </w:t>
      </w:r>
      <w:r w:rsidR="00226425" w:rsidRPr="00B67C1F">
        <w:rPr>
          <w:rFonts w:asciiTheme="majorEastAsia" w:eastAsiaTheme="majorEastAsia" w:hAnsiTheme="majorEastAsia" w:hint="eastAsia"/>
          <w:szCs w:val="21"/>
        </w:rPr>
        <w:t xml:space="preserve">　</w:t>
      </w:r>
      <w:r w:rsidR="00981352" w:rsidRPr="00B67C1F">
        <w:rPr>
          <w:rFonts w:asciiTheme="majorEastAsia" w:eastAsiaTheme="majorEastAsia" w:hAnsiTheme="majorEastAsia" w:hint="eastAsia"/>
          <w:szCs w:val="21"/>
        </w:rPr>
        <w:t xml:space="preserve"> </w:t>
      </w:r>
      <w:r w:rsidR="001B343F" w:rsidRPr="00B67C1F">
        <w:rPr>
          <w:rFonts w:asciiTheme="majorEastAsia" w:eastAsiaTheme="majorEastAsia" w:hAnsiTheme="majorEastAsia" w:hint="eastAsia"/>
          <w:szCs w:val="21"/>
        </w:rPr>
        <w:t xml:space="preserve"> </w:t>
      </w:r>
      <w:r w:rsidR="00226425" w:rsidRPr="00B67C1F">
        <w:rPr>
          <w:rFonts w:asciiTheme="majorEastAsia" w:eastAsiaTheme="majorEastAsia" w:hAnsiTheme="majorEastAsia" w:hint="eastAsia"/>
          <w:szCs w:val="21"/>
        </w:rPr>
        <w:t>日本食品化学</w:t>
      </w:r>
      <w:r w:rsidR="006C661A" w:rsidRPr="00B67C1F">
        <w:rPr>
          <w:rFonts w:asciiTheme="majorEastAsia" w:eastAsiaTheme="majorEastAsia" w:hAnsiTheme="majorEastAsia" w:hint="eastAsia"/>
          <w:szCs w:val="21"/>
        </w:rPr>
        <w:t>学会</w:t>
      </w:r>
      <w:r w:rsidR="00682180" w:rsidRPr="00B67C1F">
        <w:rPr>
          <w:rFonts w:asciiTheme="majorEastAsia" w:eastAsiaTheme="majorEastAsia" w:hAnsiTheme="majorEastAsia" w:hint="eastAsia"/>
          <w:szCs w:val="21"/>
        </w:rPr>
        <w:t xml:space="preserve">代表　</w:t>
      </w:r>
      <w:r w:rsidR="00B17E55" w:rsidRPr="00B17E55">
        <w:rPr>
          <w:rFonts w:asciiTheme="majorEastAsia" w:eastAsiaTheme="majorEastAsia" w:hAnsiTheme="majorEastAsia" w:hint="eastAsia"/>
          <w:szCs w:val="21"/>
        </w:rPr>
        <w:t>佐藤 恭子</w:t>
      </w:r>
      <w:r w:rsidR="00B17E55">
        <w:rPr>
          <w:rFonts w:asciiTheme="majorEastAsia" w:eastAsiaTheme="majorEastAsia" w:hAnsiTheme="majorEastAsia"/>
          <w:szCs w:val="21"/>
        </w:rPr>
        <w:t xml:space="preserve"> </w:t>
      </w:r>
      <w:r w:rsidR="00D9755D" w:rsidRPr="00B67C1F">
        <w:rPr>
          <w:rFonts w:asciiTheme="majorEastAsia" w:eastAsiaTheme="majorEastAsia" w:hAnsiTheme="majorEastAsia" w:hint="eastAsia"/>
          <w:szCs w:val="21"/>
        </w:rPr>
        <w:t>氏</w:t>
      </w:r>
    </w:p>
    <w:p w14:paraId="306EACF9" w14:textId="77777777" w:rsidR="000D745D" w:rsidRPr="00B67C1F" w:rsidRDefault="000D745D" w:rsidP="002B0B66">
      <w:pPr>
        <w:rPr>
          <w:rFonts w:asciiTheme="majorEastAsia" w:eastAsiaTheme="majorEastAsia" w:hAnsiTheme="majorEastAsia"/>
          <w:sz w:val="18"/>
          <w:szCs w:val="18"/>
        </w:rPr>
      </w:pPr>
    </w:p>
    <w:p w14:paraId="20EEA267" w14:textId="77777777" w:rsidR="00000916" w:rsidRPr="00B67C1F" w:rsidRDefault="00ED0448" w:rsidP="00000916">
      <w:pPr>
        <w:pStyle w:val="ab"/>
        <w:numPr>
          <w:ilvl w:val="0"/>
          <w:numId w:val="5"/>
        </w:numPr>
        <w:ind w:leftChars="0"/>
        <w:rPr>
          <w:rFonts w:asciiTheme="majorEastAsia" w:eastAsiaTheme="majorEastAsia" w:hAnsiTheme="majorEastAsia"/>
          <w:b/>
          <w:szCs w:val="21"/>
        </w:rPr>
      </w:pPr>
      <w:r w:rsidRPr="00ED0448">
        <w:rPr>
          <w:rFonts w:asciiTheme="majorEastAsia" w:eastAsiaTheme="majorEastAsia" w:hAnsiTheme="majorEastAsia" w:hint="eastAsia"/>
          <w:b/>
          <w:szCs w:val="21"/>
        </w:rPr>
        <w:t>食品の輸出入に伴う規格基準と国際整合性</w:t>
      </w:r>
      <w:r w:rsidR="009D7252" w:rsidRPr="00B67C1F">
        <w:rPr>
          <w:rFonts w:asciiTheme="majorEastAsia" w:eastAsiaTheme="majorEastAsia" w:hAnsiTheme="majorEastAsia" w:hint="eastAsia"/>
          <w:b/>
          <w:szCs w:val="21"/>
        </w:rPr>
        <w:t>（質疑応答は随時）</w:t>
      </w:r>
    </w:p>
    <w:p w14:paraId="7DD90A01" w14:textId="1671B223" w:rsidR="00141BAE" w:rsidRDefault="00FC138A" w:rsidP="00FC138A">
      <w:pPr>
        <w:pStyle w:val="ab"/>
        <w:wordWrap w:val="0"/>
        <w:ind w:leftChars="0" w:firstLineChars="1700" w:firstLine="3400"/>
        <w:jc w:val="right"/>
        <w:rPr>
          <w:rFonts w:asciiTheme="majorEastAsia" w:eastAsiaTheme="majorEastAsia" w:hAnsiTheme="majorEastAsia"/>
          <w:sz w:val="20"/>
          <w:szCs w:val="20"/>
        </w:rPr>
      </w:pPr>
      <w:r w:rsidRPr="0074302F">
        <w:rPr>
          <w:rFonts w:asciiTheme="majorEastAsia" w:eastAsiaTheme="majorEastAsia" w:hAnsiTheme="majorEastAsia" w:hint="eastAsia"/>
          <w:sz w:val="20"/>
          <w:szCs w:val="20"/>
        </w:rPr>
        <w:t xml:space="preserve">座長　</w:t>
      </w:r>
      <w:r w:rsidR="00B65682" w:rsidRPr="0074302F">
        <w:rPr>
          <w:rFonts w:asciiTheme="majorEastAsia" w:eastAsiaTheme="majorEastAsia" w:hAnsiTheme="majorEastAsia" w:hint="eastAsia"/>
          <w:sz w:val="20"/>
          <w:szCs w:val="20"/>
        </w:rPr>
        <w:t>一般財団法人</w:t>
      </w:r>
      <w:r w:rsidR="00F17BF5" w:rsidRPr="0074302F">
        <w:rPr>
          <w:rFonts w:asciiTheme="majorEastAsia" w:eastAsiaTheme="majorEastAsia" w:hAnsiTheme="majorEastAsia" w:hint="eastAsia"/>
          <w:sz w:val="20"/>
          <w:szCs w:val="20"/>
        </w:rPr>
        <w:t>食品産業センター</w:t>
      </w:r>
      <w:r w:rsidR="00D30231">
        <w:rPr>
          <w:rFonts w:asciiTheme="majorEastAsia" w:eastAsiaTheme="majorEastAsia" w:hAnsiTheme="majorEastAsia" w:hint="eastAsia"/>
          <w:sz w:val="20"/>
          <w:szCs w:val="20"/>
        </w:rPr>
        <w:t>（仮）</w:t>
      </w:r>
    </w:p>
    <w:p w14:paraId="2DAE557F" w14:textId="77777777" w:rsidR="0074302F" w:rsidRPr="0074302F" w:rsidRDefault="0074302F" w:rsidP="0074302F">
      <w:pPr>
        <w:pStyle w:val="ab"/>
        <w:ind w:leftChars="0" w:firstLineChars="1700" w:firstLine="3400"/>
        <w:jc w:val="right"/>
        <w:rPr>
          <w:rFonts w:asciiTheme="majorEastAsia" w:eastAsiaTheme="majorEastAsia" w:hAnsiTheme="majorEastAsia"/>
          <w:sz w:val="20"/>
          <w:szCs w:val="20"/>
        </w:rPr>
      </w:pPr>
    </w:p>
    <w:p w14:paraId="306B6D20" w14:textId="77777777" w:rsidR="00EC5798" w:rsidRDefault="00EC5798" w:rsidP="00EC5798">
      <w:pPr>
        <w:rPr>
          <w:rFonts w:asciiTheme="majorEastAsia" w:eastAsiaTheme="majorEastAsia" w:hAnsiTheme="majorEastAsia"/>
          <w:sz w:val="18"/>
          <w:szCs w:val="18"/>
        </w:rPr>
      </w:pPr>
      <w:r>
        <w:rPr>
          <w:rFonts w:asciiTheme="majorEastAsia" w:eastAsiaTheme="majorEastAsia" w:hAnsiTheme="majorEastAsia" w:hint="eastAsia"/>
        </w:rPr>
        <w:t>10:05-10:50　農林水産物・食品の輸出促進事業について（米と米粉を例にして）</w:t>
      </w:r>
    </w:p>
    <w:p w14:paraId="2446424A" w14:textId="1AF85A93" w:rsidR="00EC5798" w:rsidRDefault="00EC5798" w:rsidP="00EC5798">
      <w:pPr>
        <w:ind w:firstLineChars="400" w:firstLine="840"/>
        <w:jc w:val="right"/>
        <w:rPr>
          <w:rFonts w:asciiTheme="majorEastAsia" w:eastAsiaTheme="majorEastAsia" w:hAnsiTheme="majorEastAsia"/>
          <w:sz w:val="18"/>
          <w:szCs w:val="18"/>
        </w:rPr>
      </w:pPr>
      <w:r>
        <w:rPr>
          <w:rFonts w:asciiTheme="majorEastAsia" w:eastAsiaTheme="majorEastAsia" w:hAnsiTheme="majorEastAsia" w:hint="eastAsia"/>
          <w:szCs w:val="21"/>
        </w:rPr>
        <w:t xml:space="preserve">農林水産省政策統括官付 農産企画課 米穀貿易企画室　</w:t>
      </w:r>
      <w:r w:rsidR="00D30231">
        <w:rPr>
          <w:rFonts w:asciiTheme="majorEastAsia" w:eastAsiaTheme="majorEastAsia" w:hAnsiTheme="majorEastAsia" w:hint="eastAsia"/>
          <w:szCs w:val="21"/>
        </w:rPr>
        <w:t xml:space="preserve">ご担当者 </w:t>
      </w:r>
      <w:r>
        <w:rPr>
          <w:rFonts w:asciiTheme="majorEastAsia" w:eastAsiaTheme="majorEastAsia" w:hAnsiTheme="majorEastAsia" w:hint="eastAsia"/>
          <w:szCs w:val="21"/>
        </w:rPr>
        <w:t>氏</w:t>
      </w:r>
    </w:p>
    <w:p w14:paraId="3669C64F" w14:textId="77777777" w:rsidR="00EC5798" w:rsidRDefault="00EC5798" w:rsidP="00EC5798">
      <w:pPr>
        <w:rPr>
          <w:rFonts w:asciiTheme="majorEastAsia" w:eastAsiaTheme="majorEastAsia" w:hAnsiTheme="majorEastAsia"/>
          <w:szCs w:val="21"/>
        </w:rPr>
      </w:pPr>
      <w:r>
        <w:rPr>
          <w:rFonts w:asciiTheme="majorEastAsia" w:eastAsiaTheme="majorEastAsia" w:hAnsiTheme="majorEastAsia" w:hint="eastAsia"/>
          <w:szCs w:val="21"/>
        </w:rPr>
        <w:t>10:55-11:40　農林水産物の残留農薬対策と国際整合性</w:t>
      </w:r>
    </w:p>
    <w:p w14:paraId="12E98BBC" w14:textId="77777777" w:rsidR="00EC5798" w:rsidRDefault="00EC5798" w:rsidP="00EC5798">
      <w:pPr>
        <w:wordWrap w:val="0"/>
        <w:jc w:val="right"/>
        <w:rPr>
          <w:rFonts w:asciiTheme="majorEastAsia" w:eastAsiaTheme="majorEastAsia" w:hAnsiTheme="majorEastAsia"/>
          <w:szCs w:val="21"/>
        </w:rPr>
      </w:pPr>
      <w:r>
        <w:rPr>
          <w:rFonts w:asciiTheme="majorEastAsia" w:eastAsiaTheme="majorEastAsia" w:hAnsiTheme="majorEastAsia" w:hint="eastAsia"/>
          <w:szCs w:val="21"/>
        </w:rPr>
        <w:t>厚生労働省医薬・生活衛生局　食品基準審査課　残留農薬等基準審査室　井上 隆弘 氏</w:t>
      </w:r>
    </w:p>
    <w:p w14:paraId="24A26644" w14:textId="77777777" w:rsidR="00EC5798" w:rsidRDefault="00EC5798" w:rsidP="00EC5798">
      <w:pPr>
        <w:rPr>
          <w:rFonts w:asciiTheme="majorEastAsia" w:eastAsiaTheme="majorEastAsia" w:hAnsiTheme="majorEastAsia"/>
          <w:szCs w:val="21"/>
        </w:rPr>
      </w:pPr>
      <w:r>
        <w:rPr>
          <w:rFonts w:asciiTheme="majorEastAsia" w:eastAsiaTheme="majorEastAsia" w:hAnsiTheme="majorEastAsia" w:hint="eastAsia"/>
          <w:szCs w:val="21"/>
        </w:rPr>
        <w:t>11:45-12:30　食肉の輸出拡大に向けた取り組み（仮）</w:t>
      </w:r>
    </w:p>
    <w:p w14:paraId="053A16AC" w14:textId="09D89E24" w:rsidR="00EC5798" w:rsidRDefault="00EC5798" w:rsidP="00EC5798">
      <w:pPr>
        <w:wordWrap w:val="0"/>
        <w:jc w:val="right"/>
        <w:rPr>
          <w:rFonts w:asciiTheme="majorEastAsia" w:eastAsiaTheme="majorEastAsia" w:hAnsiTheme="majorEastAsia"/>
          <w:szCs w:val="21"/>
        </w:rPr>
      </w:pPr>
      <w:r>
        <w:rPr>
          <w:rFonts w:asciiTheme="majorEastAsia" w:eastAsiaTheme="majorEastAsia" w:hAnsiTheme="majorEastAsia" w:hint="eastAsia"/>
          <w:szCs w:val="21"/>
        </w:rPr>
        <w:t xml:space="preserve">　　　　　　　厚生労働省医薬・生活衛生局　食品監視安全課</w:t>
      </w:r>
      <w:r w:rsidR="00D30231">
        <w:rPr>
          <w:rFonts w:asciiTheme="majorEastAsia" w:eastAsiaTheme="majorEastAsia" w:hAnsiTheme="majorEastAsia" w:hint="eastAsia"/>
          <w:szCs w:val="21"/>
        </w:rPr>
        <w:t>課長補佐</w:t>
      </w:r>
      <w:r w:rsidR="001A6C80">
        <w:rPr>
          <w:rFonts w:asciiTheme="majorEastAsia" w:eastAsiaTheme="majorEastAsia" w:hAnsiTheme="majorEastAsia" w:hint="eastAsia"/>
          <w:szCs w:val="21"/>
        </w:rPr>
        <w:t xml:space="preserve">　</w:t>
      </w:r>
      <w:r w:rsidR="001C4E4B" w:rsidRPr="001C4E4B">
        <w:rPr>
          <w:rFonts w:asciiTheme="majorEastAsia" w:eastAsiaTheme="majorEastAsia" w:hAnsiTheme="majorEastAsia" w:hint="eastAsia"/>
          <w:szCs w:val="21"/>
        </w:rPr>
        <w:t>ご担当者</w:t>
      </w:r>
      <w:r w:rsidR="00D30231">
        <w:rPr>
          <w:rFonts w:asciiTheme="majorEastAsia" w:eastAsiaTheme="majorEastAsia" w:hAnsiTheme="majorEastAsia" w:hint="eastAsia"/>
          <w:szCs w:val="21"/>
        </w:rPr>
        <w:t xml:space="preserve"> </w:t>
      </w:r>
      <w:r>
        <w:rPr>
          <w:rFonts w:asciiTheme="majorEastAsia" w:eastAsiaTheme="majorEastAsia" w:hAnsiTheme="majorEastAsia" w:hint="eastAsia"/>
          <w:szCs w:val="21"/>
        </w:rPr>
        <w:t>氏</w:t>
      </w:r>
    </w:p>
    <w:p w14:paraId="4F181A94" w14:textId="564CE2A6" w:rsidR="004025D2" w:rsidRDefault="00C077F2" w:rsidP="00C077F2">
      <w:pPr>
        <w:ind w:right="840"/>
        <w:jc w:val="center"/>
        <w:rPr>
          <w:rFonts w:asciiTheme="majorEastAsia" w:eastAsiaTheme="majorEastAsia" w:hAnsiTheme="majorEastAsia"/>
          <w:szCs w:val="21"/>
        </w:rPr>
      </w:pPr>
      <w:r w:rsidRPr="00B67C1F">
        <w:rPr>
          <w:rFonts w:asciiTheme="majorEastAsia" w:eastAsiaTheme="majorEastAsia" w:hAnsiTheme="majorEastAsia" w:hint="eastAsia"/>
          <w:szCs w:val="21"/>
        </w:rPr>
        <w:t xml:space="preserve">　　　　</w:t>
      </w:r>
    </w:p>
    <w:p w14:paraId="5A650FA4" w14:textId="6A6F50F7" w:rsidR="000D745D" w:rsidRDefault="00C077F2" w:rsidP="00C077F2">
      <w:pPr>
        <w:ind w:right="840"/>
        <w:jc w:val="center"/>
        <w:rPr>
          <w:rFonts w:asciiTheme="majorEastAsia" w:eastAsiaTheme="majorEastAsia" w:hAnsiTheme="majorEastAsia"/>
          <w:szCs w:val="21"/>
        </w:rPr>
      </w:pPr>
      <w:r w:rsidRPr="00B67C1F">
        <w:rPr>
          <w:rFonts w:asciiTheme="majorEastAsia" w:eastAsiaTheme="majorEastAsia" w:hAnsiTheme="majorEastAsia" w:hint="eastAsia"/>
          <w:szCs w:val="21"/>
        </w:rPr>
        <w:t xml:space="preserve">　</w:t>
      </w:r>
      <w:r w:rsidR="00A907C2" w:rsidRPr="00B67C1F">
        <w:rPr>
          <w:rFonts w:asciiTheme="majorEastAsia" w:eastAsiaTheme="majorEastAsia" w:hAnsiTheme="majorEastAsia" w:hint="eastAsia"/>
          <w:szCs w:val="21"/>
        </w:rPr>
        <w:t>昼休み</w:t>
      </w:r>
    </w:p>
    <w:p w14:paraId="4B81F656" w14:textId="602C005A" w:rsidR="00E80E82" w:rsidRPr="00361B2B" w:rsidRDefault="00E80E82" w:rsidP="00C077F2">
      <w:pPr>
        <w:ind w:right="840"/>
        <w:jc w:val="center"/>
        <w:rPr>
          <w:rFonts w:asciiTheme="majorEastAsia" w:eastAsiaTheme="majorEastAsia" w:hAnsiTheme="majorEastAsia"/>
          <w:sz w:val="18"/>
          <w:szCs w:val="18"/>
        </w:rPr>
      </w:pPr>
      <w:r w:rsidRPr="00361B2B">
        <w:rPr>
          <w:rFonts w:asciiTheme="majorEastAsia" w:eastAsiaTheme="majorEastAsia" w:hAnsiTheme="majorEastAsia" w:hint="eastAsia"/>
          <w:sz w:val="18"/>
          <w:szCs w:val="18"/>
        </w:rPr>
        <w:t>※お弁当の用意はございませんので近隣の飲食店等をご利用ください</w:t>
      </w:r>
    </w:p>
    <w:p w14:paraId="7215DF37" w14:textId="6F9E5C1C" w:rsidR="00141BAE" w:rsidRPr="00B67C1F" w:rsidRDefault="00E80E82" w:rsidP="00C077F2">
      <w:pPr>
        <w:jc w:val="center"/>
        <w:rPr>
          <w:rFonts w:asciiTheme="majorEastAsia" w:eastAsiaTheme="majorEastAsia" w:hAnsiTheme="majorEastAsia"/>
          <w:szCs w:val="21"/>
        </w:rPr>
      </w:pPr>
      <w:r w:rsidRPr="00361B2B">
        <w:rPr>
          <w:rFonts w:asciiTheme="majorEastAsia" w:eastAsiaTheme="majorEastAsia" w:hAnsiTheme="majorEastAsia" w:hint="eastAsia"/>
          <w:sz w:val="18"/>
          <w:szCs w:val="18"/>
        </w:rPr>
        <w:t>※関連会社多数出展の食の安全・分析エリアもございます。</w:t>
      </w:r>
      <w:r w:rsidR="00CE1B7E" w:rsidRPr="00361B2B">
        <w:rPr>
          <w:rFonts w:asciiTheme="majorEastAsia" w:eastAsiaTheme="majorEastAsia" w:hAnsiTheme="majorEastAsia" w:hint="eastAsia"/>
          <w:sz w:val="18"/>
          <w:szCs w:val="18"/>
        </w:rPr>
        <w:t>展示</w:t>
      </w:r>
      <w:r w:rsidR="002071D8" w:rsidRPr="00361B2B">
        <w:rPr>
          <w:rFonts w:asciiTheme="majorEastAsia" w:eastAsiaTheme="majorEastAsia" w:hAnsiTheme="majorEastAsia" w:hint="eastAsia"/>
          <w:sz w:val="18"/>
          <w:szCs w:val="18"/>
        </w:rPr>
        <w:t>会場内</w:t>
      </w:r>
      <w:r w:rsidRPr="00361B2B">
        <w:rPr>
          <w:rFonts w:asciiTheme="majorEastAsia" w:eastAsiaTheme="majorEastAsia" w:hAnsiTheme="majorEastAsia" w:hint="eastAsia"/>
          <w:sz w:val="18"/>
          <w:szCs w:val="18"/>
        </w:rPr>
        <w:t>も</w:t>
      </w:r>
      <w:r w:rsidR="002071D8" w:rsidRPr="00361B2B">
        <w:rPr>
          <w:rFonts w:asciiTheme="majorEastAsia" w:eastAsiaTheme="majorEastAsia" w:hAnsiTheme="majorEastAsia" w:hint="eastAsia"/>
          <w:sz w:val="18"/>
          <w:szCs w:val="18"/>
        </w:rPr>
        <w:t>ご視察下さい</w:t>
      </w:r>
      <w:r w:rsidR="002071D8" w:rsidRPr="00B67C1F">
        <w:rPr>
          <w:rFonts w:asciiTheme="majorEastAsia" w:eastAsiaTheme="majorEastAsia" w:hAnsiTheme="majorEastAsia" w:hint="eastAsia"/>
          <w:szCs w:val="21"/>
        </w:rPr>
        <w:t xml:space="preserve">　　　　　　　　　　　　　　　　　　　　　　　　　　　　　　　　　　　　　　　　　　　　　　　　　　　　　　　　　　　　　　　　　　　　　　　　　　　　　　　　　　　　　　　　　　　　　　　　　　　　　　　　　　　　　　　　　　　　　　　　　　　　　　　　　　　　　　　　　　　　　　　　　　　　　　　　　　　　　　　　　　　　　　　　　　　　　　　　　　　　　　　　　　　　　　　　　　　　　　　　　　　　　　　　　　　　　　　　　　　　　　　　　　　　　　　　　　　　　　　　　　　　　　　　　　　　　　　　　　　　　　　　　　　　　　　　　　　　　　　　　　　　　　　　　　　　　　　　　　　　　　　　　　　　　　</w:t>
      </w:r>
    </w:p>
    <w:p w14:paraId="4C213C9D" w14:textId="77777777" w:rsidR="005B025B" w:rsidRPr="0074302F" w:rsidRDefault="005B025B" w:rsidP="00141BAE">
      <w:pPr>
        <w:ind w:left="3795" w:hangingChars="1800" w:hanging="3795"/>
        <w:rPr>
          <w:rFonts w:asciiTheme="majorEastAsia" w:eastAsiaTheme="majorEastAsia" w:hAnsiTheme="majorEastAsia"/>
          <w:b/>
          <w:szCs w:val="21"/>
        </w:rPr>
      </w:pPr>
    </w:p>
    <w:p w14:paraId="321F21C9" w14:textId="77777777" w:rsidR="00222286" w:rsidRPr="00B67C1F" w:rsidRDefault="00141BAE" w:rsidP="00141BAE">
      <w:pPr>
        <w:ind w:left="3795" w:hangingChars="1800" w:hanging="3795"/>
        <w:rPr>
          <w:rFonts w:asciiTheme="majorEastAsia" w:eastAsiaTheme="majorEastAsia" w:hAnsiTheme="majorEastAsia"/>
          <w:b/>
          <w:szCs w:val="21"/>
        </w:rPr>
      </w:pPr>
      <w:r w:rsidRPr="00B67C1F">
        <w:rPr>
          <w:rFonts w:asciiTheme="majorEastAsia" w:eastAsiaTheme="majorEastAsia" w:hAnsiTheme="majorEastAsia" w:hint="eastAsia"/>
          <w:b/>
          <w:szCs w:val="21"/>
        </w:rPr>
        <w:t>第二部</w:t>
      </w:r>
      <w:r w:rsidR="00442C15" w:rsidRPr="00B67C1F">
        <w:rPr>
          <w:rFonts w:asciiTheme="majorEastAsia" w:eastAsiaTheme="majorEastAsia" w:hAnsiTheme="majorEastAsia" w:hint="eastAsia"/>
          <w:szCs w:val="21"/>
        </w:rPr>
        <w:t xml:space="preserve">　</w:t>
      </w:r>
      <w:r w:rsidR="00ED0448" w:rsidRPr="00ED0448">
        <w:rPr>
          <w:rFonts w:asciiTheme="majorEastAsia" w:eastAsiaTheme="majorEastAsia" w:hAnsiTheme="majorEastAsia" w:hint="eastAsia"/>
          <w:b/>
          <w:szCs w:val="21"/>
        </w:rPr>
        <w:t>穀物の衛生管理</w:t>
      </w:r>
    </w:p>
    <w:p w14:paraId="6F5FF22F" w14:textId="4700F269" w:rsidR="00A716A2" w:rsidRDefault="00FC138A" w:rsidP="000D745D">
      <w:pPr>
        <w:wordWrap w:val="0"/>
        <w:ind w:firstLineChars="1000" w:firstLine="2000"/>
        <w:jc w:val="right"/>
        <w:rPr>
          <w:rFonts w:asciiTheme="majorEastAsia" w:eastAsiaTheme="majorEastAsia" w:hAnsiTheme="majorEastAsia"/>
          <w:sz w:val="20"/>
          <w:szCs w:val="20"/>
        </w:rPr>
      </w:pPr>
      <w:r w:rsidRPr="0074302F">
        <w:rPr>
          <w:rFonts w:asciiTheme="majorEastAsia" w:eastAsiaTheme="majorEastAsia" w:hAnsiTheme="majorEastAsia" w:hint="eastAsia"/>
          <w:sz w:val="20"/>
          <w:szCs w:val="20"/>
        </w:rPr>
        <w:t xml:space="preserve">座長　</w:t>
      </w:r>
      <w:r w:rsidR="00B65682" w:rsidRPr="0074302F">
        <w:rPr>
          <w:rFonts w:asciiTheme="majorEastAsia" w:eastAsiaTheme="majorEastAsia" w:hAnsiTheme="majorEastAsia" w:hint="eastAsia"/>
          <w:sz w:val="20"/>
          <w:szCs w:val="20"/>
        </w:rPr>
        <w:t>公益社団法人</w:t>
      </w:r>
      <w:r w:rsidR="00C212AD" w:rsidRPr="0074302F">
        <w:rPr>
          <w:rFonts w:asciiTheme="majorEastAsia" w:eastAsiaTheme="majorEastAsia" w:hAnsiTheme="majorEastAsia" w:hint="eastAsia"/>
          <w:sz w:val="20"/>
          <w:szCs w:val="20"/>
        </w:rPr>
        <w:t>日本食品衛生協会</w:t>
      </w:r>
      <w:r w:rsidR="00D30231">
        <w:rPr>
          <w:rFonts w:asciiTheme="majorEastAsia" w:eastAsiaTheme="majorEastAsia" w:hAnsiTheme="majorEastAsia" w:hint="eastAsia"/>
          <w:sz w:val="20"/>
          <w:szCs w:val="20"/>
        </w:rPr>
        <w:t>（仮）</w:t>
      </w:r>
    </w:p>
    <w:p w14:paraId="31AD4BB5" w14:textId="77777777" w:rsidR="0074302F" w:rsidRPr="0074302F" w:rsidRDefault="0074302F" w:rsidP="0074302F">
      <w:pPr>
        <w:ind w:firstLineChars="1000" w:firstLine="2000"/>
        <w:jc w:val="right"/>
        <w:rPr>
          <w:rFonts w:asciiTheme="majorEastAsia" w:eastAsiaTheme="majorEastAsia" w:hAnsiTheme="majorEastAsia"/>
          <w:sz w:val="20"/>
          <w:szCs w:val="20"/>
        </w:rPr>
      </w:pPr>
    </w:p>
    <w:p w14:paraId="4059BE0A" w14:textId="51B06018" w:rsidR="0017622A" w:rsidRDefault="00256DAE" w:rsidP="0074302F">
      <w:pPr>
        <w:rPr>
          <w:rFonts w:asciiTheme="majorEastAsia" w:eastAsiaTheme="majorEastAsia" w:hAnsiTheme="majorEastAsia"/>
          <w:szCs w:val="21"/>
        </w:rPr>
      </w:pPr>
      <w:r w:rsidRPr="00B67C1F">
        <w:rPr>
          <w:rFonts w:asciiTheme="majorEastAsia" w:eastAsiaTheme="majorEastAsia" w:hAnsiTheme="majorEastAsia"/>
          <w:szCs w:val="21"/>
        </w:rPr>
        <w:t>1</w:t>
      </w:r>
      <w:r w:rsidR="00A619B2">
        <w:rPr>
          <w:rFonts w:asciiTheme="majorEastAsia" w:eastAsiaTheme="majorEastAsia" w:hAnsiTheme="majorEastAsia" w:hint="eastAsia"/>
          <w:szCs w:val="21"/>
        </w:rPr>
        <w:t>4</w:t>
      </w:r>
      <w:r w:rsidRPr="00B67C1F">
        <w:rPr>
          <w:rFonts w:asciiTheme="majorEastAsia" w:eastAsiaTheme="majorEastAsia" w:hAnsiTheme="majorEastAsia"/>
          <w:szCs w:val="21"/>
        </w:rPr>
        <w:t>:</w:t>
      </w:r>
      <w:r w:rsidR="00A619B2">
        <w:rPr>
          <w:rFonts w:asciiTheme="majorEastAsia" w:eastAsiaTheme="majorEastAsia" w:hAnsiTheme="majorEastAsia" w:hint="eastAsia"/>
          <w:szCs w:val="21"/>
        </w:rPr>
        <w:t>00</w:t>
      </w:r>
      <w:r w:rsidRPr="00B67C1F">
        <w:rPr>
          <w:rFonts w:asciiTheme="majorEastAsia" w:eastAsiaTheme="majorEastAsia" w:hAnsiTheme="majorEastAsia"/>
          <w:szCs w:val="21"/>
        </w:rPr>
        <w:t>-1</w:t>
      </w:r>
      <w:r w:rsidR="00BF5F99" w:rsidRPr="00B67C1F">
        <w:rPr>
          <w:rFonts w:asciiTheme="majorEastAsia" w:eastAsiaTheme="majorEastAsia" w:hAnsiTheme="majorEastAsia" w:hint="eastAsia"/>
          <w:szCs w:val="21"/>
        </w:rPr>
        <w:t>4</w:t>
      </w:r>
      <w:r w:rsidRPr="00B67C1F">
        <w:rPr>
          <w:rFonts w:asciiTheme="majorEastAsia" w:eastAsiaTheme="majorEastAsia" w:hAnsiTheme="majorEastAsia"/>
          <w:szCs w:val="21"/>
        </w:rPr>
        <w:t>:</w:t>
      </w:r>
      <w:r w:rsidR="00A619B2">
        <w:rPr>
          <w:rFonts w:asciiTheme="majorEastAsia" w:eastAsiaTheme="majorEastAsia" w:hAnsiTheme="majorEastAsia" w:hint="eastAsia"/>
          <w:szCs w:val="21"/>
        </w:rPr>
        <w:t>4</w:t>
      </w:r>
      <w:r w:rsidR="0074302F">
        <w:rPr>
          <w:rFonts w:asciiTheme="majorEastAsia" w:eastAsiaTheme="majorEastAsia" w:hAnsiTheme="majorEastAsia" w:hint="eastAsia"/>
          <w:szCs w:val="21"/>
        </w:rPr>
        <w:t>5</w:t>
      </w:r>
      <w:r w:rsidR="000D745D" w:rsidRPr="00B67C1F">
        <w:rPr>
          <w:rFonts w:asciiTheme="majorEastAsia" w:eastAsiaTheme="majorEastAsia" w:hAnsiTheme="majorEastAsia" w:hint="eastAsia"/>
          <w:szCs w:val="21"/>
        </w:rPr>
        <w:t xml:space="preserve">　</w:t>
      </w:r>
      <w:r w:rsidR="00D30231" w:rsidRPr="00D30231">
        <w:rPr>
          <w:rFonts w:asciiTheme="majorEastAsia" w:eastAsiaTheme="majorEastAsia" w:hAnsiTheme="majorEastAsia" w:hint="eastAsia"/>
          <w:szCs w:val="21"/>
        </w:rPr>
        <w:t>穀物を中心とした食物アレルゲン表示制度の現状</w:t>
      </w:r>
    </w:p>
    <w:p w14:paraId="076AB986" w14:textId="0ADDA5D8" w:rsidR="00257FD7" w:rsidRPr="00257FD7" w:rsidRDefault="00257FD7" w:rsidP="0074302F">
      <w:pPr>
        <w:jc w:val="right"/>
        <w:rPr>
          <w:rFonts w:asciiTheme="majorEastAsia" w:eastAsiaTheme="majorEastAsia" w:hAnsiTheme="majorEastAsia"/>
          <w:szCs w:val="21"/>
        </w:rPr>
      </w:pPr>
      <w:r w:rsidRPr="00257FD7">
        <w:rPr>
          <w:rFonts w:asciiTheme="majorEastAsia" w:eastAsiaTheme="majorEastAsia" w:hAnsiTheme="majorEastAsia" w:hint="eastAsia"/>
          <w:szCs w:val="21"/>
        </w:rPr>
        <w:t>国立医薬品食品衛生研究所　生化学部第3室長　安達　玲子 氏</w:t>
      </w:r>
    </w:p>
    <w:p w14:paraId="4DDC6ED5" w14:textId="20EE54ED" w:rsidR="00942138" w:rsidRPr="00B67C1F" w:rsidRDefault="009D7252" w:rsidP="0074302F">
      <w:pPr>
        <w:rPr>
          <w:rFonts w:asciiTheme="majorEastAsia" w:eastAsiaTheme="majorEastAsia" w:hAnsiTheme="majorEastAsia"/>
          <w:szCs w:val="21"/>
        </w:rPr>
      </w:pPr>
      <w:r w:rsidRPr="00B67C1F">
        <w:rPr>
          <w:rFonts w:asciiTheme="majorEastAsia" w:eastAsiaTheme="majorEastAsia" w:hAnsiTheme="majorEastAsia"/>
          <w:szCs w:val="21"/>
        </w:rPr>
        <w:t>1</w:t>
      </w:r>
      <w:r w:rsidR="00256DAE" w:rsidRPr="00B67C1F">
        <w:rPr>
          <w:rFonts w:asciiTheme="majorEastAsia" w:eastAsiaTheme="majorEastAsia" w:hAnsiTheme="majorEastAsia"/>
          <w:szCs w:val="21"/>
        </w:rPr>
        <w:t>4</w:t>
      </w:r>
      <w:r w:rsidRPr="00B67C1F">
        <w:rPr>
          <w:rFonts w:asciiTheme="majorEastAsia" w:eastAsiaTheme="majorEastAsia" w:hAnsiTheme="majorEastAsia"/>
          <w:szCs w:val="21"/>
        </w:rPr>
        <w:t>:</w:t>
      </w:r>
      <w:r w:rsidR="00A619B2">
        <w:rPr>
          <w:rFonts w:asciiTheme="majorEastAsia" w:eastAsiaTheme="majorEastAsia" w:hAnsiTheme="majorEastAsia" w:hint="eastAsia"/>
          <w:szCs w:val="21"/>
        </w:rPr>
        <w:t>5</w:t>
      </w:r>
      <w:r w:rsidR="0017622A" w:rsidRPr="00B67C1F">
        <w:rPr>
          <w:rFonts w:asciiTheme="majorEastAsia" w:eastAsiaTheme="majorEastAsia" w:hAnsiTheme="majorEastAsia" w:hint="eastAsia"/>
          <w:szCs w:val="21"/>
        </w:rPr>
        <w:t>0</w:t>
      </w:r>
      <w:r w:rsidRPr="00B67C1F">
        <w:rPr>
          <w:rFonts w:asciiTheme="majorEastAsia" w:eastAsiaTheme="majorEastAsia" w:hAnsiTheme="majorEastAsia"/>
          <w:szCs w:val="21"/>
        </w:rPr>
        <w:t>-1</w:t>
      </w:r>
      <w:r w:rsidR="0074302F">
        <w:rPr>
          <w:rFonts w:asciiTheme="majorEastAsia" w:eastAsiaTheme="majorEastAsia" w:hAnsiTheme="majorEastAsia" w:hint="eastAsia"/>
          <w:szCs w:val="21"/>
        </w:rPr>
        <w:t>5</w:t>
      </w:r>
      <w:r w:rsidRPr="00B67C1F">
        <w:rPr>
          <w:rFonts w:asciiTheme="majorEastAsia" w:eastAsiaTheme="majorEastAsia" w:hAnsiTheme="majorEastAsia"/>
          <w:szCs w:val="21"/>
        </w:rPr>
        <w:t>:</w:t>
      </w:r>
      <w:r w:rsidR="00A619B2">
        <w:rPr>
          <w:rFonts w:asciiTheme="majorEastAsia" w:eastAsiaTheme="majorEastAsia" w:hAnsiTheme="majorEastAsia" w:hint="eastAsia"/>
          <w:szCs w:val="21"/>
        </w:rPr>
        <w:t>3</w:t>
      </w:r>
      <w:r w:rsidR="0074302F">
        <w:rPr>
          <w:rFonts w:asciiTheme="majorEastAsia" w:eastAsiaTheme="majorEastAsia" w:hAnsiTheme="majorEastAsia" w:hint="eastAsia"/>
          <w:szCs w:val="21"/>
        </w:rPr>
        <w:t>5</w:t>
      </w:r>
      <w:r w:rsidR="00C212AD" w:rsidRPr="00B67C1F">
        <w:rPr>
          <w:rFonts w:asciiTheme="majorEastAsia" w:eastAsiaTheme="majorEastAsia" w:hAnsiTheme="majorEastAsia" w:hint="eastAsia"/>
          <w:szCs w:val="21"/>
        </w:rPr>
        <w:t xml:space="preserve">　</w:t>
      </w:r>
      <w:r w:rsidR="00D30231" w:rsidRPr="00D30231">
        <w:rPr>
          <w:rFonts w:asciiTheme="majorEastAsia" w:eastAsiaTheme="majorEastAsia" w:hAnsiTheme="majorEastAsia" w:hint="eastAsia"/>
          <w:szCs w:val="21"/>
        </w:rPr>
        <w:t>穀物中の残留農薬分析について</w:t>
      </w:r>
    </w:p>
    <w:p w14:paraId="1C94BC1F" w14:textId="72F0F566" w:rsidR="00C212AD" w:rsidRPr="00B67C1F" w:rsidRDefault="0068059D" w:rsidP="00AB34E8">
      <w:pPr>
        <w:wordWrap w:val="0"/>
        <w:ind w:leftChars="13" w:left="2127" w:hangingChars="1000" w:hanging="2100"/>
        <w:jc w:val="right"/>
        <w:rPr>
          <w:rFonts w:asciiTheme="majorEastAsia" w:eastAsiaTheme="majorEastAsia" w:hAnsiTheme="majorEastAsia"/>
          <w:szCs w:val="21"/>
        </w:rPr>
      </w:pPr>
      <w:r w:rsidRPr="00B67C1F">
        <w:rPr>
          <w:rFonts w:asciiTheme="majorEastAsia" w:eastAsiaTheme="majorEastAsia" w:hAnsiTheme="majorEastAsia" w:hint="eastAsia"/>
          <w:szCs w:val="21"/>
        </w:rPr>
        <w:t xml:space="preserve">　　　　　　</w:t>
      </w:r>
      <w:r w:rsidR="000D745D" w:rsidRPr="00B67C1F">
        <w:rPr>
          <w:rFonts w:asciiTheme="majorEastAsia" w:eastAsiaTheme="majorEastAsia" w:hAnsiTheme="majorEastAsia" w:hint="eastAsia"/>
          <w:szCs w:val="21"/>
        </w:rPr>
        <w:t xml:space="preserve">　　　　　　　</w:t>
      </w:r>
      <w:r w:rsidR="00B65682">
        <w:rPr>
          <w:rFonts w:asciiTheme="majorEastAsia" w:eastAsiaTheme="majorEastAsia" w:hAnsiTheme="majorEastAsia" w:hint="eastAsia"/>
          <w:szCs w:val="21"/>
        </w:rPr>
        <w:t>一般社団法人</w:t>
      </w:r>
      <w:r w:rsidR="00470CEF" w:rsidRPr="00470CEF">
        <w:rPr>
          <w:rFonts w:asciiTheme="majorEastAsia" w:eastAsiaTheme="majorEastAsia" w:hAnsiTheme="majorEastAsia" w:hint="eastAsia"/>
          <w:szCs w:val="21"/>
        </w:rPr>
        <w:t>残留農薬研究所</w:t>
      </w:r>
      <w:r w:rsidR="00470CEF">
        <w:rPr>
          <w:rFonts w:asciiTheme="majorEastAsia" w:eastAsiaTheme="majorEastAsia" w:hAnsiTheme="majorEastAsia" w:hint="eastAsia"/>
          <w:szCs w:val="21"/>
        </w:rPr>
        <w:t xml:space="preserve">　</w:t>
      </w:r>
      <w:r w:rsidR="00D30231">
        <w:rPr>
          <w:rFonts w:asciiTheme="majorEastAsia" w:eastAsiaTheme="majorEastAsia" w:hAnsiTheme="majorEastAsia" w:hint="eastAsia"/>
          <w:szCs w:val="21"/>
        </w:rPr>
        <w:t>参事</w:t>
      </w:r>
      <w:r w:rsidR="00AB34E8">
        <w:rPr>
          <w:rFonts w:asciiTheme="majorEastAsia" w:eastAsiaTheme="majorEastAsia" w:hAnsiTheme="majorEastAsia" w:hint="eastAsia"/>
          <w:szCs w:val="21"/>
        </w:rPr>
        <w:t xml:space="preserve">　</w:t>
      </w:r>
      <w:r w:rsidR="00AB34E8" w:rsidRPr="00AB34E8">
        <w:rPr>
          <w:rFonts w:asciiTheme="majorEastAsia" w:eastAsiaTheme="majorEastAsia" w:hAnsiTheme="majorEastAsia" w:hint="eastAsia"/>
          <w:szCs w:val="21"/>
        </w:rPr>
        <w:t>坂 真智子</w:t>
      </w:r>
      <w:r w:rsidR="00AB34E8">
        <w:rPr>
          <w:rFonts w:asciiTheme="majorEastAsia" w:eastAsiaTheme="majorEastAsia" w:hAnsiTheme="majorEastAsia" w:hint="eastAsia"/>
          <w:szCs w:val="21"/>
        </w:rPr>
        <w:t xml:space="preserve"> </w:t>
      </w:r>
      <w:r w:rsidR="00C212AD" w:rsidRPr="00B67C1F">
        <w:rPr>
          <w:rFonts w:asciiTheme="majorEastAsia" w:eastAsiaTheme="majorEastAsia" w:hAnsiTheme="majorEastAsia" w:hint="eastAsia"/>
          <w:szCs w:val="21"/>
        </w:rPr>
        <w:t>氏</w:t>
      </w:r>
    </w:p>
    <w:p w14:paraId="154F648E" w14:textId="17B3D443" w:rsidR="0074302F" w:rsidRDefault="005020E0" w:rsidP="0074302F">
      <w:pPr>
        <w:rPr>
          <w:rFonts w:asciiTheme="majorEastAsia" w:eastAsiaTheme="majorEastAsia" w:hAnsiTheme="majorEastAsia"/>
          <w:szCs w:val="21"/>
        </w:rPr>
      </w:pPr>
      <w:r w:rsidRPr="00B67C1F">
        <w:rPr>
          <w:rFonts w:asciiTheme="majorEastAsia" w:eastAsiaTheme="majorEastAsia" w:hAnsiTheme="majorEastAsia" w:hint="eastAsia"/>
          <w:szCs w:val="21"/>
        </w:rPr>
        <w:t>15</w:t>
      </w:r>
      <w:r w:rsidR="006328D9" w:rsidRPr="00B67C1F">
        <w:rPr>
          <w:rFonts w:asciiTheme="majorEastAsia" w:eastAsiaTheme="majorEastAsia" w:hAnsiTheme="majorEastAsia" w:hint="eastAsia"/>
          <w:szCs w:val="21"/>
        </w:rPr>
        <w:t>:</w:t>
      </w:r>
      <w:r w:rsidR="00A619B2">
        <w:rPr>
          <w:rFonts w:asciiTheme="majorEastAsia" w:eastAsiaTheme="majorEastAsia" w:hAnsiTheme="majorEastAsia" w:hint="eastAsia"/>
          <w:szCs w:val="21"/>
        </w:rPr>
        <w:t>4</w:t>
      </w:r>
      <w:r w:rsidR="00E50180" w:rsidRPr="00B67C1F">
        <w:rPr>
          <w:rFonts w:asciiTheme="majorEastAsia" w:eastAsiaTheme="majorEastAsia" w:hAnsiTheme="majorEastAsia" w:hint="eastAsia"/>
          <w:szCs w:val="21"/>
        </w:rPr>
        <w:t>0</w:t>
      </w:r>
      <w:r w:rsidR="006328D9" w:rsidRPr="00B67C1F">
        <w:rPr>
          <w:rFonts w:asciiTheme="majorEastAsia" w:eastAsiaTheme="majorEastAsia" w:hAnsiTheme="majorEastAsia" w:hint="eastAsia"/>
          <w:szCs w:val="21"/>
        </w:rPr>
        <w:t>-</w:t>
      </w:r>
      <w:r w:rsidRPr="00B67C1F">
        <w:rPr>
          <w:rFonts w:asciiTheme="majorEastAsia" w:eastAsiaTheme="majorEastAsia" w:hAnsiTheme="majorEastAsia"/>
          <w:szCs w:val="21"/>
        </w:rPr>
        <w:t>1</w:t>
      </w:r>
      <w:r w:rsidRPr="00B67C1F">
        <w:rPr>
          <w:rFonts w:asciiTheme="majorEastAsia" w:eastAsiaTheme="majorEastAsia" w:hAnsiTheme="majorEastAsia" w:hint="eastAsia"/>
          <w:szCs w:val="21"/>
        </w:rPr>
        <w:t>6</w:t>
      </w:r>
      <w:r w:rsidR="006328D9" w:rsidRPr="00B67C1F">
        <w:rPr>
          <w:rFonts w:asciiTheme="majorEastAsia" w:eastAsiaTheme="majorEastAsia" w:hAnsiTheme="majorEastAsia"/>
          <w:szCs w:val="21"/>
        </w:rPr>
        <w:t>:</w:t>
      </w:r>
      <w:r w:rsidR="00A619B2">
        <w:rPr>
          <w:rFonts w:asciiTheme="majorEastAsia" w:eastAsiaTheme="majorEastAsia" w:hAnsiTheme="majorEastAsia" w:hint="eastAsia"/>
          <w:szCs w:val="21"/>
        </w:rPr>
        <w:t>2</w:t>
      </w:r>
      <w:r w:rsidR="0074302F">
        <w:rPr>
          <w:rFonts w:asciiTheme="majorEastAsia" w:eastAsiaTheme="majorEastAsia" w:hAnsiTheme="majorEastAsia" w:hint="eastAsia"/>
          <w:szCs w:val="21"/>
        </w:rPr>
        <w:t>5</w:t>
      </w:r>
      <w:r w:rsidR="000D745D" w:rsidRPr="00B67C1F">
        <w:rPr>
          <w:rFonts w:asciiTheme="majorEastAsia" w:eastAsiaTheme="majorEastAsia" w:hAnsiTheme="majorEastAsia" w:hint="eastAsia"/>
          <w:szCs w:val="21"/>
        </w:rPr>
        <w:t xml:space="preserve">　</w:t>
      </w:r>
      <w:r w:rsidR="0074302F" w:rsidRPr="00ED0448">
        <w:rPr>
          <w:rFonts w:asciiTheme="majorEastAsia" w:eastAsiaTheme="majorEastAsia" w:hAnsiTheme="majorEastAsia" w:hint="eastAsia"/>
          <w:szCs w:val="21"/>
        </w:rPr>
        <w:t>穀物の有害金属・元素の検出法</w:t>
      </w:r>
      <w:r w:rsidR="0074302F">
        <w:rPr>
          <w:rFonts w:asciiTheme="majorEastAsia" w:eastAsiaTheme="majorEastAsia" w:hAnsiTheme="majorEastAsia" w:hint="eastAsia"/>
          <w:szCs w:val="21"/>
        </w:rPr>
        <w:t>と国内外の規格基準</w:t>
      </w:r>
    </w:p>
    <w:p w14:paraId="5F9EC7D8" w14:textId="3ACBC423" w:rsidR="00551AF2" w:rsidRPr="00B67C1F" w:rsidRDefault="0074302F" w:rsidP="0074302F">
      <w:pPr>
        <w:jc w:val="right"/>
        <w:rPr>
          <w:rFonts w:asciiTheme="majorEastAsia" w:eastAsiaTheme="majorEastAsia" w:hAnsiTheme="majorEastAsia"/>
          <w:szCs w:val="21"/>
        </w:rPr>
      </w:pPr>
      <w:r w:rsidRPr="00B67C1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ED0448">
        <w:rPr>
          <w:rFonts w:asciiTheme="majorEastAsia" w:eastAsiaTheme="majorEastAsia" w:hAnsiTheme="majorEastAsia" w:hint="eastAsia"/>
          <w:szCs w:val="21"/>
        </w:rPr>
        <w:t>国立医薬品食品衛生研究所　食品部第</w:t>
      </w:r>
      <w:r>
        <w:rPr>
          <w:rFonts w:asciiTheme="majorEastAsia" w:eastAsiaTheme="majorEastAsia" w:hAnsiTheme="majorEastAsia" w:hint="eastAsia"/>
          <w:szCs w:val="21"/>
        </w:rPr>
        <w:t>4</w:t>
      </w:r>
      <w:r w:rsidRPr="00ED0448">
        <w:rPr>
          <w:rFonts w:asciiTheme="majorEastAsia" w:eastAsiaTheme="majorEastAsia" w:hAnsiTheme="majorEastAsia" w:hint="eastAsia"/>
          <w:szCs w:val="21"/>
        </w:rPr>
        <w:t>室長　鈴木</w:t>
      </w:r>
      <w:r>
        <w:rPr>
          <w:rFonts w:asciiTheme="majorEastAsia" w:eastAsiaTheme="majorEastAsia" w:hAnsiTheme="majorEastAsia" w:hint="eastAsia"/>
          <w:szCs w:val="21"/>
        </w:rPr>
        <w:t xml:space="preserve"> </w:t>
      </w:r>
      <w:r w:rsidRPr="00ED0448">
        <w:rPr>
          <w:rFonts w:asciiTheme="majorEastAsia" w:eastAsiaTheme="majorEastAsia" w:hAnsiTheme="majorEastAsia" w:hint="eastAsia"/>
          <w:szCs w:val="21"/>
        </w:rPr>
        <w:t>美成</w:t>
      </w:r>
      <w:r w:rsidRPr="00B67C1F">
        <w:rPr>
          <w:rFonts w:asciiTheme="majorEastAsia" w:eastAsiaTheme="majorEastAsia" w:hAnsiTheme="majorEastAsia" w:hint="eastAsia"/>
          <w:szCs w:val="21"/>
        </w:rPr>
        <w:t xml:space="preserve"> 氏</w:t>
      </w:r>
    </w:p>
    <w:p w14:paraId="7787D291" w14:textId="4B87C550" w:rsidR="00C077F2" w:rsidRPr="00B67C1F" w:rsidRDefault="005020E0" w:rsidP="0074302F">
      <w:pPr>
        <w:ind w:right="840"/>
        <w:jc w:val="left"/>
        <w:rPr>
          <w:rFonts w:asciiTheme="majorEastAsia" w:eastAsiaTheme="majorEastAsia" w:hAnsiTheme="majorEastAsia"/>
          <w:szCs w:val="21"/>
        </w:rPr>
      </w:pPr>
      <w:r w:rsidRPr="00B67C1F">
        <w:rPr>
          <w:rFonts w:asciiTheme="majorEastAsia" w:eastAsiaTheme="majorEastAsia" w:hAnsiTheme="majorEastAsia" w:hint="eastAsia"/>
          <w:szCs w:val="21"/>
        </w:rPr>
        <w:t>16:</w:t>
      </w:r>
      <w:r w:rsidR="00A619B2">
        <w:rPr>
          <w:rFonts w:asciiTheme="majorEastAsia" w:eastAsiaTheme="majorEastAsia" w:hAnsiTheme="majorEastAsia" w:hint="eastAsia"/>
          <w:szCs w:val="21"/>
        </w:rPr>
        <w:t>2</w:t>
      </w:r>
      <w:r w:rsidR="0074302F">
        <w:rPr>
          <w:rFonts w:asciiTheme="majorEastAsia" w:eastAsiaTheme="majorEastAsia" w:hAnsiTheme="majorEastAsia" w:hint="eastAsia"/>
          <w:szCs w:val="21"/>
        </w:rPr>
        <w:t>5</w:t>
      </w:r>
      <w:r w:rsidRPr="00B67C1F">
        <w:rPr>
          <w:rFonts w:asciiTheme="majorEastAsia" w:eastAsiaTheme="majorEastAsia" w:hAnsiTheme="majorEastAsia" w:hint="eastAsia"/>
          <w:szCs w:val="21"/>
        </w:rPr>
        <w:t>-16:</w:t>
      </w:r>
      <w:r w:rsidR="00A619B2">
        <w:rPr>
          <w:rFonts w:asciiTheme="majorEastAsia" w:eastAsiaTheme="majorEastAsia" w:hAnsiTheme="majorEastAsia" w:hint="eastAsia"/>
          <w:szCs w:val="21"/>
        </w:rPr>
        <w:t>3</w:t>
      </w:r>
      <w:r w:rsidR="0074302F">
        <w:rPr>
          <w:rFonts w:asciiTheme="majorEastAsia" w:eastAsiaTheme="majorEastAsia" w:hAnsiTheme="majorEastAsia" w:hint="eastAsia"/>
          <w:szCs w:val="21"/>
        </w:rPr>
        <w:t>5</w:t>
      </w:r>
      <w:r w:rsidRPr="00B67C1F">
        <w:rPr>
          <w:rFonts w:asciiTheme="majorEastAsia" w:eastAsiaTheme="majorEastAsia" w:hAnsiTheme="majorEastAsia" w:hint="eastAsia"/>
          <w:szCs w:val="21"/>
        </w:rPr>
        <w:t xml:space="preserve">　</w:t>
      </w:r>
      <w:r w:rsidR="00423FE4" w:rsidRPr="00B67C1F">
        <w:rPr>
          <w:rFonts w:asciiTheme="majorEastAsia" w:eastAsiaTheme="majorEastAsia" w:hAnsiTheme="majorEastAsia" w:hint="eastAsia"/>
          <w:szCs w:val="21"/>
        </w:rPr>
        <w:t>質疑応答</w:t>
      </w:r>
      <w:r w:rsidR="006328D9" w:rsidRPr="00B67C1F">
        <w:rPr>
          <w:rFonts w:asciiTheme="majorEastAsia" w:eastAsiaTheme="majorEastAsia" w:hAnsiTheme="majorEastAsia"/>
          <w:szCs w:val="21"/>
        </w:rPr>
        <w:t xml:space="preserve"> </w:t>
      </w:r>
      <w:r w:rsidR="00423FE4" w:rsidRPr="00C36F5F">
        <w:rPr>
          <w:rFonts w:asciiTheme="majorEastAsia" w:eastAsiaTheme="majorEastAsia" w:hAnsiTheme="majorEastAsia" w:hint="eastAsia"/>
          <w:szCs w:val="21"/>
        </w:rPr>
        <w:t>午後の部</w:t>
      </w:r>
    </w:p>
    <w:p w14:paraId="30A5EC14" w14:textId="1F43E521" w:rsidR="000D745D" w:rsidRDefault="0019566E" w:rsidP="001B343F">
      <w:pPr>
        <w:tabs>
          <w:tab w:val="left" w:pos="8505"/>
        </w:tabs>
        <w:rPr>
          <w:rFonts w:asciiTheme="majorEastAsia" w:eastAsiaTheme="majorEastAsia" w:hAnsiTheme="majorEastAsia"/>
        </w:rPr>
      </w:pPr>
      <w:r w:rsidRPr="00B67C1F">
        <w:rPr>
          <w:rFonts w:asciiTheme="majorEastAsia" w:eastAsiaTheme="majorEastAsia" w:hAnsiTheme="majorEastAsia" w:hint="eastAsia"/>
        </w:rPr>
        <w:t>16:</w:t>
      </w:r>
      <w:r w:rsidR="00A619B2">
        <w:rPr>
          <w:rFonts w:asciiTheme="majorEastAsia" w:eastAsiaTheme="majorEastAsia" w:hAnsiTheme="majorEastAsia" w:hint="eastAsia"/>
        </w:rPr>
        <w:t>3</w:t>
      </w:r>
      <w:r w:rsidR="0074302F">
        <w:rPr>
          <w:rFonts w:asciiTheme="majorEastAsia" w:eastAsiaTheme="majorEastAsia" w:hAnsiTheme="majorEastAsia" w:hint="eastAsia"/>
        </w:rPr>
        <w:t>5</w:t>
      </w:r>
      <w:r w:rsidRPr="00B67C1F">
        <w:rPr>
          <w:rFonts w:asciiTheme="majorEastAsia" w:eastAsiaTheme="majorEastAsia" w:hAnsiTheme="majorEastAsia" w:hint="eastAsia"/>
        </w:rPr>
        <w:t>-1</w:t>
      </w:r>
      <w:r w:rsidRPr="00B67C1F">
        <w:rPr>
          <w:rFonts w:asciiTheme="majorEastAsia" w:eastAsiaTheme="majorEastAsia" w:hAnsiTheme="majorEastAsia"/>
        </w:rPr>
        <w:t>6</w:t>
      </w:r>
      <w:r w:rsidRPr="00B67C1F">
        <w:rPr>
          <w:rFonts w:asciiTheme="majorEastAsia" w:eastAsiaTheme="majorEastAsia" w:hAnsiTheme="majorEastAsia" w:hint="eastAsia"/>
        </w:rPr>
        <w:t>:</w:t>
      </w:r>
      <w:r w:rsidR="00A619B2">
        <w:rPr>
          <w:rFonts w:asciiTheme="majorEastAsia" w:eastAsiaTheme="majorEastAsia" w:hAnsiTheme="majorEastAsia" w:hint="eastAsia"/>
        </w:rPr>
        <w:t>4</w:t>
      </w:r>
      <w:r w:rsidRPr="00B67C1F">
        <w:rPr>
          <w:rFonts w:asciiTheme="majorEastAsia" w:eastAsiaTheme="majorEastAsia" w:hAnsiTheme="majorEastAsia" w:hint="eastAsia"/>
        </w:rPr>
        <w:t>0　閉会挨拶</w:t>
      </w:r>
      <w:r w:rsidRPr="00B67C1F">
        <w:rPr>
          <w:rFonts w:asciiTheme="majorEastAsia" w:eastAsiaTheme="majorEastAsia" w:hAnsiTheme="majorEastAsia" w:hint="eastAsia"/>
          <w:szCs w:val="21"/>
        </w:rPr>
        <w:t xml:space="preserve">　　　　　 　</w:t>
      </w:r>
      <w:r w:rsidR="004025D2">
        <w:rPr>
          <w:rFonts w:asciiTheme="majorEastAsia" w:eastAsiaTheme="majorEastAsia" w:hAnsiTheme="majorEastAsia" w:hint="eastAsia"/>
          <w:szCs w:val="21"/>
        </w:rPr>
        <w:t xml:space="preserve"> </w:t>
      </w:r>
      <w:r w:rsidRPr="00B67C1F">
        <w:rPr>
          <w:rFonts w:asciiTheme="majorEastAsia" w:eastAsiaTheme="majorEastAsia" w:hAnsiTheme="majorEastAsia" w:hint="eastAsia"/>
          <w:szCs w:val="21"/>
        </w:rPr>
        <w:t xml:space="preserve">　</w:t>
      </w:r>
      <w:r w:rsidR="001B343F" w:rsidRPr="00B67C1F">
        <w:rPr>
          <w:rFonts w:asciiTheme="majorEastAsia" w:eastAsiaTheme="majorEastAsia" w:hAnsiTheme="majorEastAsia" w:hint="eastAsia"/>
          <w:szCs w:val="21"/>
        </w:rPr>
        <w:t xml:space="preserve">　　 </w:t>
      </w:r>
      <w:r w:rsidRPr="00B67C1F">
        <w:rPr>
          <w:rFonts w:asciiTheme="majorEastAsia" w:eastAsiaTheme="majorEastAsia" w:hAnsiTheme="majorEastAsia" w:hint="eastAsia"/>
          <w:szCs w:val="21"/>
        </w:rPr>
        <w:t>日本食品微生物学会</w:t>
      </w:r>
      <w:r w:rsidR="001B343F" w:rsidRPr="00B67C1F">
        <w:rPr>
          <w:rFonts w:asciiTheme="majorEastAsia" w:eastAsiaTheme="majorEastAsia" w:hAnsiTheme="majorEastAsia" w:hint="eastAsia"/>
          <w:szCs w:val="21"/>
        </w:rPr>
        <w:t xml:space="preserve">代表　</w:t>
      </w:r>
      <w:r w:rsidR="001B343F" w:rsidRPr="00B67C1F">
        <w:rPr>
          <w:rFonts w:asciiTheme="majorEastAsia" w:eastAsiaTheme="majorEastAsia" w:hAnsiTheme="majorEastAsia" w:hint="eastAsia"/>
        </w:rPr>
        <w:t xml:space="preserve">工藤 </w:t>
      </w:r>
      <w:r w:rsidRPr="00B67C1F">
        <w:rPr>
          <w:rFonts w:asciiTheme="majorEastAsia" w:eastAsiaTheme="majorEastAsia" w:hAnsiTheme="majorEastAsia" w:hint="eastAsia"/>
        </w:rPr>
        <w:t>由起子 氏</w:t>
      </w:r>
    </w:p>
    <w:p w14:paraId="0AB9F50A" w14:textId="1AFA3024" w:rsidR="00D9637B" w:rsidRDefault="00D9637B" w:rsidP="001B343F">
      <w:pPr>
        <w:tabs>
          <w:tab w:val="left" w:pos="8505"/>
        </w:tabs>
        <w:rPr>
          <w:rFonts w:asciiTheme="majorEastAsia" w:eastAsiaTheme="majorEastAsia" w:hAnsiTheme="majorEastAsia"/>
        </w:rPr>
      </w:pPr>
    </w:p>
    <w:p w14:paraId="0B158EB4" w14:textId="551036A7" w:rsidR="00D9637B" w:rsidRDefault="00D9637B" w:rsidP="001B343F">
      <w:pPr>
        <w:tabs>
          <w:tab w:val="left" w:pos="8505"/>
        </w:tabs>
        <w:rPr>
          <w:rFonts w:asciiTheme="majorEastAsia" w:eastAsiaTheme="majorEastAsia" w:hAnsiTheme="majorEastAsia"/>
        </w:rPr>
      </w:pPr>
    </w:p>
    <w:p w14:paraId="4D406A28" w14:textId="77777777" w:rsidR="00D9637B" w:rsidRPr="00D9637B" w:rsidRDefault="00D9637B" w:rsidP="00D9637B">
      <w:pPr>
        <w:jc w:val="center"/>
        <w:rPr>
          <w:rFonts w:asciiTheme="majorEastAsia" w:eastAsiaTheme="majorEastAsia" w:hAnsiTheme="majorEastAsia"/>
          <w:b/>
          <w:bCs/>
          <w:sz w:val="22"/>
          <w:szCs w:val="22"/>
        </w:rPr>
      </w:pPr>
      <w:proofErr w:type="spellStart"/>
      <w:r w:rsidRPr="00D9637B">
        <w:rPr>
          <w:rFonts w:asciiTheme="majorEastAsia" w:eastAsiaTheme="majorEastAsia" w:hAnsiTheme="majorEastAsia" w:hint="eastAsia"/>
          <w:b/>
          <w:bCs/>
          <w:sz w:val="22"/>
          <w:szCs w:val="22"/>
        </w:rPr>
        <w:lastRenderedPageBreak/>
        <w:t>ifia</w:t>
      </w:r>
      <w:proofErr w:type="spellEnd"/>
      <w:r w:rsidRPr="00D9637B">
        <w:rPr>
          <w:rFonts w:asciiTheme="majorEastAsia" w:eastAsiaTheme="majorEastAsia" w:hAnsiTheme="majorEastAsia" w:hint="eastAsia"/>
          <w:b/>
          <w:bCs/>
          <w:sz w:val="22"/>
          <w:szCs w:val="22"/>
        </w:rPr>
        <w:t xml:space="preserve"> JAPAN 2021食の安全・科学フォーラム</w:t>
      </w:r>
    </w:p>
    <w:p w14:paraId="66CA1EF0" w14:textId="10FD09BF" w:rsidR="00D9637B" w:rsidRDefault="00D9637B" w:rsidP="00D9637B">
      <w:pPr>
        <w:jc w:val="center"/>
        <w:rPr>
          <w:rFonts w:asciiTheme="majorEastAsia" w:eastAsiaTheme="majorEastAsia" w:hAnsiTheme="majorEastAsia"/>
          <w:b/>
          <w:bCs/>
          <w:sz w:val="22"/>
          <w:szCs w:val="22"/>
        </w:rPr>
      </w:pPr>
      <w:r w:rsidRPr="00D9637B">
        <w:rPr>
          <w:rFonts w:asciiTheme="majorEastAsia" w:eastAsiaTheme="majorEastAsia" w:hAnsiTheme="majorEastAsia" w:hint="eastAsia"/>
          <w:b/>
          <w:bCs/>
          <w:sz w:val="22"/>
          <w:szCs w:val="22"/>
        </w:rPr>
        <w:t xml:space="preserve">　第20回セミナー＆国際シンポジウム</w:t>
      </w:r>
    </w:p>
    <w:p w14:paraId="566B8F3F" w14:textId="77777777" w:rsidR="00D9637B" w:rsidRPr="00D9637B" w:rsidRDefault="00D9637B" w:rsidP="00D9637B">
      <w:pPr>
        <w:jc w:val="center"/>
        <w:rPr>
          <w:rFonts w:asciiTheme="majorEastAsia" w:eastAsiaTheme="majorEastAsia" w:hAnsiTheme="majorEastAsia" w:hint="eastAsia"/>
          <w:b/>
          <w:bCs/>
          <w:color w:val="404040" w:themeColor="text1" w:themeTint="BF"/>
          <w:sz w:val="22"/>
          <w:szCs w:val="22"/>
        </w:rPr>
      </w:pPr>
    </w:p>
    <w:p w14:paraId="7FD916CA" w14:textId="78B4F55C" w:rsidR="00D9637B" w:rsidRDefault="00D9637B" w:rsidP="00D9637B">
      <w:pPr>
        <w:jc w:val="center"/>
        <w:rPr>
          <w:rFonts w:asciiTheme="majorEastAsia" w:eastAsiaTheme="majorEastAsia" w:hAnsiTheme="majorEastAsia"/>
          <w:b/>
          <w:sz w:val="40"/>
          <w:szCs w:val="20"/>
          <w:bdr w:val="single" w:sz="4" w:space="0" w:color="auto"/>
        </w:rPr>
      </w:pPr>
      <w:r>
        <w:rPr>
          <w:rFonts w:asciiTheme="majorEastAsia" w:eastAsiaTheme="majorEastAsia" w:hAnsiTheme="majorEastAsia" w:hint="eastAsia"/>
          <w:b/>
          <w:sz w:val="40"/>
          <w:szCs w:val="20"/>
          <w:bdr w:val="single" w:sz="4" w:space="0" w:color="auto"/>
        </w:rPr>
        <w:t xml:space="preserve">　</w:t>
      </w:r>
      <w:r w:rsidRPr="00E0600A">
        <w:rPr>
          <w:rFonts w:asciiTheme="majorEastAsia" w:eastAsiaTheme="majorEastAsia" w:hAnsiTheme="majorEastAsia"/>
          <w:b/>
          <w:sz w:val="40"/>
          <w:szCs w:val="20"/>
          <w:bdr w:val="single" w:sz="4" w:space="0" w:color="auto"/>
        </w:rPr>
        <w:t>セミナー</w:t>
      </w:r>
      <w:r w:rsidRPr="00E0600A">
        <w:rPr>
          <w:rFonts w:asciiTheme="majorEastAsia" w:eastAsiaTheme="majorEastAsia" w:hAnsiTheme="majorEastAsia" w:hint="eastAsia"/>
          <w:b/>
          <w:sz w:val="40"/>
          <w:szCs w:val="20"/>
          <w:bdr w:val="single" w:sz="4" w:space="0" w:color="auto"/>
        </w:rPr>
        <w:t>申込用紙</w:t>
      </w:r>
      <w:r>
        <w:rPr>
          <w:rFonts w:asciiTheme="majorEastAsia" w:eastAsiaTheme="majorEastAsia" w:hAnsiTheme="majorEastAsia" w:hint="eastAsia"/>
          <w:b/>
          <w:sz w:val="40"/>
          <w:szCs w:val="20"/>
          <w:bdr w:val="single" w:sz="4" w:space="0" w:color="auto"/>
        </w:rPr>
        <w:t xml:space="preserve">　</w:t>
      </w:r>
    </w:p>
    <w:p w14:paraId="464C4AC7" w14:textId="77777777" w:rsidR="00D9637B" w:rsidRDefault="00D9637B" w:rsidP="00D9637B">
      <w:pPr>
        <w:jc w:val="center"/>
        <w:rPr>
          <w:rFonts w:asciiTheme="majorEastAsia" w:eastAsiaTheme="majorEastAsia" w:hAnsiTheme="majorEastAsia"/>
          <w:b/>
          <w:sz w:val="22"/>
          <w:szCs w:val="20"/>
        </w:rPr>
      </w:pPr>
    </w:p>
    <w:p w14:paraId="77DD96D2" w14:textId="77777777" w:rsidR="00D9637B" w:rsidRDefault="00D9637B" w:rsidP="00D9637B">
      <w:pPr>
        <w:jc w:val="center"/>
        <w:rPr>
          <w:rFonts w:asciiTheme="majorEastAsia" w:eastAsiaTheme="majorEastAsia" w:hAnsiTheme="majorEastAsia"/>
          <w:b/>
          <w:sz w:val="22"/>
          <w:szCs w:val="20"/>
        </w:rPr>
      </w:pPr>
      <w:r w:rsidRPr="00397797">
        <w:rPr>
          <w:rFonts w:asciiTheme="majorEastAsia" w:eastAsiaTheme="majorEastAsia" w:hAnsiTheme="majorEastAsia" w:hint="eastAsia"/>
          <w:b/>
          <w:sz w:val="22"/>
          <w:szCs w:val="20"/>
        </w:rPr>
        <w:t>下記にご記入の上、</w:t>
      </w:r>
    </w:p>
    <w:p w14:paraId="0AEFF106" w14:textId="77777777" w:rsidR="00D9637B" w:rsidRDefault="00D9637B" w:rsidP="00D9637B">
      <w:pPr>
        <w:jc w:val="center"/>
        <w:rPr>
          <w:rFonts w:asciiTheme="majorEastAsia" w:eastAsiaTheme="majorEastAsia" w:hAnsiTheme="majorEastAsia"/>
          <w:b/>
          <w:sz w:val="22"/>
          <w:szCs w:val="20"/>
        </w:rPr>
      </w:pPr>
      <w:r w:rsidRPr="00397797">
        <w:rPr>
          <w:rFonts w:asciiTheme="majorEastAsia" w:eastAsiaTheme="majorEastAsia" w:hAnsiTheme="majorEastAsia" w:hint="eastAsia"/>
          <w:b/>
          <w:sz w:val="22"/>
          <w:szCs w:val="20"/>
        </w:rPr>
        <w:t>（株）食品化学新聞社</w:t>
      </w:r>
      <w:r>
        <w:rPr>
          <w:rFonts w:asciiTheme="majorEastAsia" w:eastAsiaTheme="majorEastAsia" w:hAnsiTheme="majorEastAsia" w:hint="eastAsia"/>
          <w:b/>
          <w:sz w:val="22"/>
          <w:szCs w:val="20"/>
        </w:rPr>
        <w:t xml:space="preserve">　森下（</w:t>
      </w:r>
      <w:hyperlink r:id="rId7" w:history="1">
        <w:r w:rsidRPr="00CB7C0A">
          <w:rPr>
            <w:rStyle w:val="aa"/>
            <w:rFonts w:asciiTheme="majorEastAsia" w:eastAsiaTheme="majorEastAsia" w:hAnsiTheme="majorEastAsia" w:hint="eastAsia"/>
            <w:b/>
            <w:sz w:val="22"/>
            <w:szCs w:val="20"/>
          </w:rPr>
          <w:t>s.morishita@foodchemicalnews.co.jp</w:t>
        </w:r>
      </w:hyperlink>
      <w:r>
        <w:rPr>
          <w:rFonts w:asciiTheme="majorEastAsia" w:eastAsiaTheme="majorEastAsia" w:hAnsiTheme="majorEastAsia" w:hint="eastAsia"/>
          <w:b/>
          <w:sz w:val="22"/>
          <w:szCs w:val="20"/>
        </w:rPr>
        <w:t>）</w:t>
      </w:r>
      <w:r w:rsidRPr="00397797">
        <w:rPr>
          <w:rFonts w:asciiTheme="majorEastAsia" w:eastAsiaTheme="majorEastAsia" w:hAnsiTheme="majorEastAsia" w:hint="eastAsia"/>
          <w:b/>
          <w:sz w:val="22"/>
          <w:szCs w:val="20"/>
        </w:rPr>
        <w:t>まで</w:t>
      </w:r>
      <w:r>
        <w:rPr>
          <w:rFonts w:asciiTheme="majorEastAsia" w:eastAsiaTheme="majorEastAsia" w:hAnsiTheme="majorEastAsia" w:hint="eastAsia"/>
          <w:b/>
          <w:sz w:val="22"/>
          <w:szCs w:val="20"/>
        </w:rPr>
        <w:t>メール</w:t>
      </w:r>
    </w:p>
    <w:p w14:paraId="31FE3B09" w14:textId="77777777" w:rsidR="00D9637B" w:rsidRPr="00397797" w:rsidRDefault="00D9637B" w:rsidP="00D9637B">
      <w:pPr>
        <w:jc w:val="center"/>
        <w:rPr>
          <w:rFonts w:asciiTheme="majorEastAsia" w:eastAsiaTheme="majorEastAsia" w:hAnsiTheme="majorEastAsia"/>
          <w:b/>
          <w:sz w:val="22"/>
          <w:szCs w:val="20"/>
        </w:rPr>
      </w:pPr>
      <w:r>
        <w:rPr>
          <w:rFonts w:asciiTheme="majorEastAsia" w:eastAsiaTheme="majorEastAsia" w:hAnsiTheme="majorEastAsia" w:hint="eastAsia"/>
          <w:b/>
          <w:sz w:val="22"/>
          <w:szCs w:val="20"/>
        </w:rPr>
        <w:t xml:space="preserve">またはFAX　</w:t>
      </w:r>
      <w:r w:rsidRPr="00434B9D">
        <w:rPr>
          <w:rFonts w:asciiTheme="majorEastAsia" w:eastAsiaTheme="majorEastAsia" w:hAnsiTheme="majorEastAsia" w:hint="eastAsia"/>
          <w:b/>
          <w:sz w:val="22"/>
          <w:szCs w:val="20"/>
          <w:u w:val="single"/>
        </w:rPr>
        <w:t>03-3238-78</w:t>
      </w:r>
      <w:r>
        <w:rPr>
          <w:rFonts w:asciiTheme="majorEastAsia" w:eastAsiaTheme="majorEastAsia" w:hAnsiTheme="majorEastAsia" w:hint="eastAsia"/>
          <w:b/>
          <w:sz w:val="22"/>
          <w:szCs w:val="20"/>
          <w:u w:val="single"/>
        </w:rPr>
        <w:t>9</w:t>
      </w:r>
      <w:r w:rsidRPr="00434B9D">
        <w:rPr>
          <w:rFonts w:asciiTheme="majorEastAsia" w:eastAsiaTheme="majorEastAsia" w:hAnsiTheme="majorEastAsia" w:hint="eastAsia"/>
          <w:b/>
          <w:sz w:val="22"/>
          <w:szCs w:val="20"/>
          <w:u w:val="single"/>
        </w:rPr>
        <w:t>8</w:t>
      </w:r>
      <w:r>
        <w:rPr>
          <w:rFonts w:asciiTheme="majorEastAsia" w:eastAsiaTheme="majorEastAsia" w:hAnsiTheme="majorEastAsia" w:hint="eastAsia"/>
          <w:b/>
          <w:sz w:val="22"/>
          <w:szCs w:val="20"/>
        </w:rPr>
        <w:t>にて</w:t>
      </w:r>
      <w:r w:rsidRPr="00397797">
        <w:rPr>
          <w:rFonts w:asciiTheme="majorEastAsia" w:eastAsiaTheme="majorEastAsia" w:hAnsiTheme="majorEastAsia" w:hint="eastAsia"/>
          <w:b/>
          <w:sz w:val="22"/>
          <w:szCs w:val="20"/>
        </w:rPr>
        <w:t>お送りください。</w:t>
      </w:r>
    </w:p>
    <w:p w14:paraId="012BA988" w14:textId="77777777" w:rsidR="00D9637B" w:rsidRDefault="00D9637B" w:rsidP="00D9637B">
      <w:pPr>
        <w:jc w:val="center"/>
        <w:rPr>
          <w:rFonts w:asciiTheme="majorEastAsia" w:eastAsiaTheme="majorEastAsia" w:hAnsiTheme="majorEastAsia"/>
          <w:b/>
          <w:szCs w:val="21"/>
        </w:rPr>
      </w:pPr>
    </w:p>
    <w:p w14:paraId="0313710B" w14:textId="77777777" w:rsidR="00D9637B" w:rsidRPr="00397797" w:rsidRDefault="00D9637B" w:rsidP="00D9637B">
      <w:pPr>
        <w:jc w:val="center"/>
        <w:rPr>
          <w:rFonts w:asciiTheme="majorEastAsia" w:eastAsiaTheme="majorEastAsia" w:hAnsiTheme="majorEastAsia"/>
          <w:b/>
          <w:sz w:val="22"/>
          <w:szCs w:val="20"/>
        </w:rPr>
      </w:pPr>
    </w:p>
    <w:tbl>
      <w:tblPr>
        <w:tblStyle w:val="af4"/>
        <w:tblW w:w="9567" w:type="dxa"/>
        <w:tblInd w:w="-538" w:type="dxa"/>
        <w:tblLook w:val="04A0" w:firstRow="1" w:lastRow="0" w:firstColumn="1" w:lastColumn="0" w:noHBand="0" w:noVBand="1"/>
      </w:tblPr>
      <w:tblGrid>
        <w:gridCol w:w="9567"/>
      </w:tblGrid>
      <w:tr w:rsidR="00D9637B" w:rsidRPr="00AF2AB8" w14:paraId="1D5C7DD0" w14:textId="77777777" w:rsidTr="008C22D4">
        <w:trPr>
          <w:trHeight w:val="1230"/>
        </w:trPr>
        <w:tc>
          <w:tcPr>
            <w:tcW w:w="9567" w:type="dxa"/>
            <w:hideMark/>
          </w:tcPr>
          <w:p w14:paraId="1BE4740A" w14:textId="77777777" w:rsidR="00D9637B" w:rsidRPr="00E0600A" w:rsidRDefault="00D9637B" w:rsidP="008C22D4">
            <w:pPr>
              <w:pStyle w:val="ab"/>
              <w:ind w:leftChars="0" w:left="360"/>
              <w:rPr>
                <w:rFonts w:asciiTheme="majorEastAsia" w:eastAsiaTheme="majorEastAsia" w:hAnsiTheme="majorEastAsia"/>
                <w:b/>
                <w:color w:val="404040" w:themeColor="text1" w:themeTint="BF"/>
                <w:sz w:val="22"/>
                <w:szCs w:val="22"/>
              </w:rPr>
            </w:pPr>
          </w:p>
          <w:p w14:paraId="264455B9" w14:textId="77777777" w:rsidR="00D9637B" w:rsidRPr="00C9048F" w:rsidRDefault="00D9637B" w:rsidP="008C22D4">
            <w:pPr>
              <w:rPr>
                <w:rFonts w:asciiTheme="majorEastAsia" w:eastAsiaTheme="majorEastAsia" w:hAnsiTheme="majorEastAsia"/>
                <w:b/>
                <w:color w:val="404040" w:themeColor="text1" w:themeTint="BF"/>
                <w:sz w:val="24"/>
                <w:szCs w:val="22"/>
              </w:rPr>
            </w:pPr>
            <w:r w:rsidRPr="00E0600A">
              <w:rPr>
                <w:rFonts w:asciiTheme="majorEastAsia" w:eastAsiaTheme="majorEastAsia" w:hAnsiTheme="majorEastAsia" w:hint="eastAsia"/>
                <w:b/>
                <w:color w:val="404040" w:themeColor="text1" w:themeTint="BF"/>
                <w:sz w:val="22"/>
                <w:szCs w:val="22"/>
              </w:rPr>
              <w:t xml:space="preserve">　　</w:t>
            </w:r>
            <w:r w:rsidRPr="00C9048F">
              <w:rPr>
                <w:rFonts w:asciiTheme="majorEastAsia" w:eastAsiaTheme="majorEastAsia" w:hAnsiTheme="majorEastAsia" w:hint="eastAsia"/>
                <w:b/>
                <w:color w:val="404040" w:themeColor="text1" w:themeTint="BF"/>
                <w:sz w:val="24"/>
                <w:szCs w:val="22"/>
              </w:rPr>
              <w:t>事前申し込み（主催学会・協賛団体会員　＊所属団体名：　　　　　　　　　）</w:t>
            </w:r>
          </w:p>
          <w:p w14:paraId="26995A3C" w14:textId="77777777" w:rsidR="00D9637B" w:rsidRPr="00C9048F" w:rsidRDefault="00D9637B" w:rsidP="008C22D4">
            <w:pPr>
              <w:rPr>
                <w:rFonts w:asciiTheme="majorEastAsia" w:eastAsiaTheme="majorEastAsia" w:hAnsiTheme="majorEastAsia"/>
                <w:b/>
                <w:color w:val="404040" w:themeColor="text1" w:themeTint="BF"/>
                <w:sz w:val="24"/>
                <w:szCs w:val="22"/>
              </w:rPr>
            </w:pPr>
            <w:r w:rsidRPr="00C9048F">
              <w:rPr>
                <w:rFonts w:asciiTheme="majorEastAsia" w:eastAsiaTheme="majorEastAsia" w:hAnsiTheme="majorEastAsia" w:hint="eastAsia"/>
                <w:b/>
                <w:color w:val="404040" w:themeColor="text1" w:themeTint="BF"/>
                <w:sz w:val="24"/>
                <w:szCs w:val="22"/>
              </w:rPr>
              <w:t xml:space="preserve">　　　　□全日　□第一部　□第二部</w:t>
            </w:r>
          </w:p>
          <w:p w14:paraId="64277E95" w14:textId="77777777" w:rsidR="00D9637B" w:rsidRPr="00C9048F" w:rsidRDefault="00D9637B" w:rsidP="008C22D4">
            <w:pPr>
              <w:rPr>
                <w:rFonts w:asciiTheme="majorEastAsia" w:eastAsiaTheme="majorEastAsia" w:hAnsiTheme="majorEastAsia"/>
                <w:b/>
                <w:color w:val="404040" w:themeColor="text1" w:themeTint="BF"/>
                <w:sz w:val="24"/>
                <w:szCs w:val="22"/>
              </w:rPr>
            </w:pPr>
            <w:r w:rsidRPr="00C9048F">
              <w:rPr>
                <w:rFonts w:asciiTheme="majorEastAsia" w:eastAsiaTheme="majorEastAsia" w:hAnsiTheme="majorEastAsia" w:hint="eastAsia"/>
                <w:b/>
                <w:color w:val="404040" w:themeColor="text1" w:themeTint="BF"/>
                <w:sz w:val="24"/>
                <w:szCs w:val="22"/>
              </w:rPr>
              <w:t xml:space="preserve">　　事前申し込み</w:t>
            </w:r>
          </w:p>
          <w:p w14:paraId="5A3006F6" w14:textId="77777777" w:rsidR="00D9637B" w:rsidRPr="00C9048F" w:rsidRDefault="00D9637B" w:rsidP="008C22D4">
            <w:pPr>
              <w:rPr>
                <w:rFonts w:asciiTheme="majorEastAsia" w:eastAsiaTheme="majorEastAsia" w:hAnsiTheme="majorEastAsia"/>
                <w:b/>
                <w:color w:val="404040" w:themeColor="text1" w:themeTint="BF"/>
                <w:sz w:val="24"/>
                <w:szCs w:val="22"/>
              </w:rPr>
            </w:pPr>
            <w:r w:rsidRPr="00C9048F">
              <w:rPr>
                <w:rFonts w:asciiTheme="majorEastAsia" w:eastAsiaTheme="majorEastAsia" w:hAnsiTheme="majorEastAsia" w:hint="eastAsia"/>
                <w:b/>
                <w:color w:val="404040" w:themeColor="text1" w:themeTint="BF"/>
                <w:sz w:val="24"/>
                <w:szCs w:val="22"/>
              </w:rPr>
              <w:t xml:space="preserve">　　　　□全日　□第一部　□第二部</w:t>
            </w:r>
          </w:p>
          <w:p w14:paraId="7F87F204" w14:textId="77777777" w:rsidR="00D9637B" w:rsidRPr="00C9048F" w:rsidRDefault="00D9637B" w:rsidP="008C22D4">
            <w:pPr>
              <w:rPr>
                <w:rFonts w:asciiTheme="majorEastAsia" w:eastAsiaTheme="majorEastAsia" w:hAnsiTheme="majorEastAsia"/>
                <w:b/>
                <w:color w:val="404040" w:themeColor="text1" w:themeTint="BF"/>
                <w:sz w:val="22"/>
                <w:szCs w:val="22"/>
                <w:u w:val="single"/>
              </w:rPr>
            </w:pPr>
            <w:r w:rsidRPr="00BA4D30">
              <w:rPr>
                <w:rFonts w:asciiTheme="majorEastAsia" w:eastAsiaTheme="majorEastAsia" w:hAnsiTheme="majorEastAsia" w:hint="eastAsia"/>
                <w:b/>
                <w:color w:val="404040" w:themeColor="text1" w:themeTint="BF"/>
                <w:sz w:val="22"/>
                <w:szCs w:val="22"/>
              </w:rPr>
              <w:t xml:space="preserve">　　　　　　　　　</w:t>
            </w:r>
            <w:r w:rsidRPr="00BA4D30">
              <w:rPr>
                <w:rFonts w:asciiTheme="majorEastAsia" w:eastAsiaTheme="majorEastAsia" w:hAnsiTheme="majorEastAsia" w:hint="eastAsia"/>
                <w:b/>
                <w:color w:val="404040" w:themeColor="text1" w:themeTint="BF"/>
                <w:sz w:val="28"/>
                <w:szCs w:val="22"/>
              </w:rPr>
              <w:t xml:space="preserve">　</w:t>
            </w:r>
            <w:r>
              <w:rPr>
                <w:rFonts w:asciiTheme="majorEastAsia" w:eastAsiaTheme="majorEastAsia" w:hAnsiTheme="majorEastAsia" w:hint="eastAsia"/>
                <w:b/>
                <w:color w:val="404040" w:themeColor="text1" w:themeTint="BF"/>
                <w:sz w:val="28"/>
                <w:szCs w:val="22"/>
              </w:rPr>
              <w:t xml:space="preserve">　　　　　　　　　　　</w:t>
            </w:r>
            <w:r w:rsidRPr="00BA4D30">
              <w:rPr>
                <w:rFonts w:asciiTheme="majorEastAsia" w:eastAsiaTheme="majorEastAsia" w:hAnsiTheme="majorEastAsia" w:hint="eastAsia"/>
                <w:b/>
                <w:color w:val="404040" w:themeColor="text1" w:themeTint="BF"/>
                <w:sz w:val="28"/>
                <w:szCs w:val="22"/>
                <w:u w:val="single"/>
              </w:rPr>
              <w:t xml:space="preserve">金額　\　　　　　　　　　　</w:t>
            </w:r>
            <w:r w:rsidRPr="00BA4D30">
              <w:rPr>
                <w:rFonts w:asciiTheme="majorEastAsia" w:eastAsiaTheme="majorEastAsia" w:hAnsiTheme="majorEastAsia" w:hint="eastAsia"/>
                <w:b/>
                <w:color w:val="404040" w:themeColor="text1" w:themeTint="BF"/>
                <w:sz w:val="22"/>
                <w:szCs w:val="22"/>
                <w:u w:val="single"/>
              </w:rPr>
              <w:t xml:space="preserve">　　　</w:t>
            </w:r>
          </w:p>
        </w:tc>
      </w:tr>
      <w:tr w:rsidR="00D9637B" w:rsidRPr="00AF2AB8" w14:paraId="1991902F" w14:textId="77777777" w:rsidTr="008C22D4">
        <w:trPr>
          <w:trHeight w:val="653"/>
        </w:trPr>
        <w:tc>
          <w:tcPr>
            <w:tcW w:w="9567" w:type="dxa"/>
          </w:tcPr>
          <w:p w14:paraId="00535FDF" w14:textId="77777777" w:rsidR="00D9637B" w:rsidRPr="00E0600A" w:rsidRDefault="00D9637B" w:rsidP="008C22D4">
            <w:pPr>
              <w:rPr>
                <w:rFonts w:asciiTheme="majorEastAsia" w:eastAsiaTheme="majorEastAsia" w:hAnsiTheme="majorEastAsia"/>
                <w:b/>
                <w:color w:val="404040" w:themeColor="text1" w:themeTint="BF"/>
                <w:sz w:val="24"/>
                <w:szCs w:val="20"/>
              </w:rPr>
            </w:pPr>
            <w:r w:rsidRPr="00E0600A">
              <w:rPr>
                <w:rFonts w:asciiTheme="majorEastAsia" w:eastAsiaTheme="majorEastAsia" w:hAnsiTheme="majorEastAsia" w:hint="eastAsia"/>
                <w:b/>
                <w:color w:val="404040" w:themeColor="text1" w:themeTint="BF"/>
                <w:sz w:val="24"/>
                <w:szCs w:val="20"/>
              </w:rPr>
              <w:t>貴社名</w:t>
            </w:r>
            <w:r>
              <w:rPr>
                <w:rFonts w:asciiTheme="majorEastAsia" w:eastAsiaTheme="majorEastAsia" w:hAnsiTheme="majorEastAsia" w:hint="eastAsia"/>
                <w:b/>
                <w:color w:val="404040" w:themeColor="text1" w:themeTint="BF"/>
                <w:sz w:val="24"/>
                <w:szCs w:val="20"/>
              </w:rPr>
              <w:t xml:space="preserve">　</w:t>
            </w:r>
          </w:p>
        </w:tc>
      </w:tr>
      <w:tr w:rsidR="00D9637B" w:rsidRPr="00AF2AB8" w14:paraId="591F22A4" w14:textId="77777777" w:rsidTr="008C22D4">
        <w:trPr>
          <w:trHeight w:val="408"/>
        </w:trPr>
        <w:tc>
          <w:tcPr>
            <w:tcW w:w="9567" w:type="dxa"/>
          </w:tcPr>
          <w:p w14:paraId="005507F6" w14:textId="77777777" w:rsidR="00D9637B" w:rsidRPr="00E0600A" w:rsidRDefault="00D9637B" w:rsidP="008C22D4">
            <w:pPr>
              <w:rPr>
                <w:rFonts w:asciiTheme="majorEastAsia" w:eastAsiaTheme="majorEastAsia" w:hAnsiTheme="majorEastAsia"/>
                <w:b/>
                <w:color w:val="404040" w:themeColor="text1" w:themeTint="BF"/>
                <w:sz w:val="22"/>
                <w:szCs w:val="20"/>
              </w:rPr>
            </w:pPr>
            <w:r w:rsidRPr="00E0600A">
              <w:rPr>
                <w:rFonts w:asciiTheme="majorEastAsia" w:eastAsiaTheme="majorEastAsia" w:hAnsiTheme="majorEastAsia" w:hint="eastAsia"/>
                <w:b/>
                <w:color w:val="404040" w:themeColor="text1" w:themeTint="BF"/>
                <w:sz w:val="22"/>
                <w:szCs w:val="20"/>
              </w:rPr>
              <w:t>フリガナ</w:t>
            </w:r>
            <w:r>
              <w:rPr>
                <w:rFonts w:asciiTheme="majorEastAsia" w:eastAsiaTheme="majorEastAsia" w:hAnsiTheme="majorEastAsia" w:hint="eastAsia"/>
                <w:b/>
                <w:color w:val="404040" w:themeColor="text1" w:themeTint="BF"/>
                <w:sz w:val="22"/>
                <w:szCs w:val="20"/>
              </w:rPr>
              <w:t xml:space="preserve">　</w:t>
            </w:r>
          </w:p>
        </w:tc>
      </w:tr>
      <w:tr w:rsidR="00D9637B" w:rsidRPr="00AF2AB8" w14:paraId="5C6DF973" w14:textId="77777777" w:rsidTr="008C22D4">
        <w:trPr>
          <w:trHeight w:val="843"/>
        </w:trPr>
        <w:tc>
          <w:tcPr>
            <w:tcW w:w="9567" w:type="dxa"/>
          </w:tcPr>
          <w:p w14:paraId="1A80DB69" w14:textId="77777777" w:rsidR="00D9637B" w:rsidRPr="00E0600A" w:rsidRDefault="00D9637B" w:rsidP="008C22D4">
            <w:pPr>
              <w:rPr>
                <w:rFonts w:asciiTheme="majorEastAsia" w:eastAsiaTheme="majorEastAsia" w:hAnsiTheme="majorEastAsia"/>
                <w:b/>
                <w:color w:val="404040" w:themeColor="text1" w:themeTint="BF"/>
                <w:sz w:val="22"/>
                <w:szCs w:val="20"/>
              </w:rPr>
            </w:pPr>
            <w:r>
              <w:rPr>
                <w:rFonts w:asciiTheme="majorEastAsia" w:eastAsiaTheme="majorEastAsia" w:hAnsiTheme="majorEastAsia" w:hint="eastAsia"/>
                <w:b/>
                <w:color w:val="404040" w:themeColor="text1" w:themeTint="BF"/>
                <w:sz w:val="24"/>
                <w:szCs w:val="20"/>
              </w:rPr>
              <w:t>氏</w:t>
            </w:r>
            <w:r w:rsidRPr="00E0600A">
              <w:rPr>
                <w:rFonts w:asciiTheme="majorEastAsia" w:eastAsiaTheme="majorEastAsia" w:hAnsiTheme="majorEastAsia" w:hint="eastAsia"/>
                <w:b/>
                <w:color w:val="404040" w:themeColor="text1" w:themeTint="BF"/>
                <w:sz w:val="24"/>
                <w:szCs w:val="20"/>
              </w:rPr>
              <w:t>名</w:t>
            </w:r>
            <w:r>
              <w:rPr>
                <w:rFonts w:asciiTheme="majorEastAsia" w:eastAsiaTheme="majorEastAsia" w:hAnsiTheme="majorEastAsia" w:hint="eastAsia"/>
                <w:b/>
                <w:color w:val="404040" w:themeColor="text1" w:themeTint="BF"/>
                <w:sz w:val="24"/>
                <w:szCs w:val="20"/>
              </w:rPr>
              <w:t xml:space="preserve">　　</w:t>
            </w:r>
          </w:p>
        </w:tc>
      </w:tr>
      <w:tr w:rsidR="00D9637B" w:rsidRPr="00AF2AB8" w14:paraId="77D35041" w14:textId="77777777" w:rsidTr="008C22D4">
        <w:trPr>
          <w:trHeight w:val="681"/>
        </w:trPr>
        <w:tc>
          <w:tcPr>
            <w:tcW w:w="9567" w:type="dxa"/>
            <w:hideMark/>
          </w:tcPr>
          <w:p w14:paraId="0207945C" w14:textId="77777777" w:rsidR="00D9637B" w:rsidRPr="00E0600A" w:rsidRDefault="00D9637B" w:rsidP="008C22D4">
            <w:pPr>
              <w:rPr>
                <w:rFonts w:asciiTheme="majorEastAsia" w:eastAsiaTheme="majorEastAsia" w:hAnsiTheme="majorEastAsia"/>
                <w:b/>
                <w:color w:val="404040" w:themeColor="text1" w:themeTint="BF"/>
                <w:sz w:val="24"/>
                <w:szCs w:val="20"/>
              </w:rPr>
            </w:pPr>
            <w:r w:rsidRPr="00E0600A">
              <w:rPr>
                <w:rFonts w:asciiTheme="majorEastAsia" w:eastAsiaTheme="majorEastAsia" w:hAnsiTheme="majorEastAsia" w:hint="eastAsia"/>
                <w:b/>
                <w:color w:val="404040" w:themeColor="text1" w:themeTint="BF"/>
                <w:sz w:val="24"/>
                <w:szCs w:val="20"/>
              </w:rPr>
              <w:t>部署名</w:t>
            </w:r>
            <w:r>
              <w:rPr>
                <w:rFonts w:asciiTheme="majorEastAsia" w:eastAsiaTheme="majorEastAsia" w:hAnsiTheme="majorEastAsia" w:hint="eastAsia"/>
                <w:b/>
                <w:color w:val="404040" w:themeColor="text1" w:themeTint="BF"/>
                <w:sz w:val="24"/>
                <w:szCs w:val="20"/>
              </w:rPr>
              <w:t xml:space="preserve">　　</w:t>
            </w:r>
          </w:p>
        </w:tc>
      </w:tr>
      <w:tr w:rsidR="00D9637B" w:rsidRPr="00AF2AB8" w14:paraId="1999320D" w14:textId="77777777" w:rsidTr="008C22D4">
        <w:trPr>
          <w:trHeight w:val="681"/>
        </w:trPr>
        <w:tc>
          <w:tcPr>
            <w:tcW w:w="9567" w:type="dxa"/>
          </w:tcPr>
          <w:p w14:paraId="00BACEB9" w14:textId="77777777" w:rsidR="00D9637B" w:rsidRPr="00E0600A" w:rsidRDefault="00D9637B" w:rsidP="008C22D4">
            <w:pPr>
              <w:rPr>
                <w:rFonts w:asciiTheme="majorEastAsia" w:eastAsiaTheme="majorEastAsia" w:hAnsiTheme="majorEastAsia"/>
                <w:b/>
                <w:color w:val="404040" w:themeColor="text1" w:themeTint="BF"/>
                <w:sz w:val="24"/>
                <w:szCs w:val="20"/>
              </w:rPr>
            </w:pPr>
            <w:r w:rsidRPr="00E0600A">
              <w:rPr>
                <w:rFonts w:asciiTheme="majorEastAsia" w:eastAsiaTheme="majorEastAsia" w:hAnsiTheme="majorEastAsia" w:hint="eastAsia"/>
                <w:b/>
                <w:color w:val="404040" w:themeColor="text1" w:themeTint="BF"/>
                <w:sz w:val="24"/>
                <w:szCs w:val="20"/>
              </w:rPr>
              <w:t>役職名</w:t>
            </w:r>
            <w:r>
              <w:rPr>
                <w:rFonts w:asciiTheme="majorEastAsia" w:eastAsiaTheme="majorEastAsia" w:hAnsiTheme="majorEastAsia" w:hint="eastAsia"/>
                <w:b/>
                <w:color w:val="404040" w:themeColor="text1" w:themeTint="BF"/>
                <w:sz w:val="24"/>
                <w:szCs w:val="20"/>
              </w:rPr>
              <w:t xml:space="preserve">　　</w:t>
            </w:r>
          </w:p>
        </w:tc>
      </w:tr>
      <w:tr w:rsidR="00D9637B" w:rsidRPr="00AF2AB8" w14:paraId="620CF027" w14:textId="77777777" w:rsidTr="008C22D4">
        <w:trPr>
          <w:trHeight w:val="1280"/>
        </w:trPr>
        <w:tc>
          <w:tcPr>
            <w:tcW w:w="9567" w:type="dxa"/>
            <w:hideMark/>
          </w:tcPr>
          <w:p w14:paraId="2521E1F6" w14:textId="77777777" w:rsidR="00D9637B" w:rsidRDefault="00D9637B" w:rsidP="008C22D4">
            <w:pPr>
              <w:jc w:val="left"/>
              <w:rPr>
                <w:rFonts w:asciiTheme="majorEastAsia" w:eastAsiaTheme="majorEastAsia" w:hAnsiTheme="majorEastAsia"/>
                <w:b/>
                <w:color w:val="404040" w:themeColor="text1" w:themeTint="BF"/>
                <w:sz w:val="24"/>
                <w:szCs w:val="20"/>
              </w:rPr>
            </w:pPr>
            <w:r w:rsidRPr="00E0600A">
              <w:rPr>
                <w:rFonts w:asciiTheme="majorEastAsia" w:eastAsiaTheme="majorEastAsia" w:hAnsiTheme="majorEastAsia" w:hint="eastAsia"/>
                <w:b/>
                <w:color w:val="404040" w:themeColor="text1" w:themeTint="BF"/>
                <w:sz w:val="24"/>
                <w:szCs w:val="20"/>
              </w:rPr>
              <w:t>住所　〒</w:t>
            </w:r>
          </w:p>
          <w:p w14:paraId="1FE6530D" w14:textId="77777777" w:rsidR="00D9637B" w:rsidRPr="00E0600A" w:rsidRDefault="00D9637B" w:rsidP="008C22D4">
            <w:pPr>
              <w:jc w:val="left"/>
              <w:rPr>
                <w:rFonts w:asciiTheme="majorEastAsia" w:eastAsiaTheme="majorEastAsia" w:hAnsiTheme="majorEastAsia"/>
                <w:b/>
                <w:color w:val="404040" w:themeColor="text1" w:themeTint="BF"/>
                <w:sz w:val="24"/>
                <w:szCs w:val="20"/>
              </w:rPr>
            </w:pPr>
            <w:r>
              <w:rPr>
                <w:rFonts w:asciiTheme="majorEastAsia" w:eastAsiaTheme="majorEastAsia" w:hAnsiTheme="majorEastAsia" w:hint="eastAsia"/>
                <w:b/>
                <w:color w:val="404040" w:themeColor="text1" w:themeTint="BF"/>
                <w:sz w:val="24"/>
                <w:szCs w:val="20"/>
              </w:rPr>
              <w:t xml:space="preserve">　</w:t>
            </w:r>
          </w:p>
        </w:tc>
      </w:tr>
      <w:tr w:rsidR="00D9637B" w:rsidRPr="00AF2AB8" w14:paraId="50BD46F3" w14:textId="77777777" w:rsidTr="008C22D4">
        <w:trPr>
          <w:trHeight w:val="502"/>
        </w:trPr>
        <w:tc>
          <w:tcPr>
            <w:tcW w:w="9567" w:type="dxa"/>
            <w:hideMark/>
          </w:tcPr>
          <w:p w14:paraId="2565E2DF" w14:textId="77777777" w:rsidR="00D9637B" w:rsidRPr="00E0600A" w:rsidRDefault="00D9637B" w:rsidP="008C22D4">
            <w:pPr>
              <w:rPr>
                <w:rFonts w:asciiTheme="majorEastAsia" w:eastAsiaTheme="majorEastAsia" w:hAnsiTheme="majorEastAsia"/>
                <w:b/>
                <w:color w:val="404040" w:themeColor="text1" w:themeTint="BF"/>
                <w:sz w:val="24"/>
                <w:szCs w:val="20"/>
              </w:rPr>
            </w:pPr>
            <w:r w:rsidRPr="00E0600A">
              <w:rPr>
                <w:rFonts w:asciiTheme="majorEastAsia" w:eastAsiaTheme="majorEastAsia" w:hAnsiTheme="majorEastAsia" w:hint="eastAsia"/>
                <w:b/>
                <w:color w:val="404040" w:themeColor="text1" w:themeTint="BF"/>
                <w:sz w:val="24"/>
                <w:szCs w:val="20"/>
              </w:rPr>
              <w:t>TEL</w:t>
            </w:r>
            <w:r>
              <w:rPr>
                <w:rFonts w:asciiTheme="majorEastAsia" w:eastAsiaTheme="majorEastAsia" w:hAnsiTheme="majorEastAsia" w:hint="eastAsia"/>
                <w:b/>
                <w:color w:val="404040" w:themeColor="text1" w:themeTint="BF"/>
                <w:sz w:val="24"/>
                <w:szCs w:val="20"/>
              </w:rPr>
              <w:t xml:space="preserve">　　</w:t>
            </w:r>
          </w:p>
        </w:tc>
      </w:tr>
      <w:tr w:rsidR="00D9637B" w:rsidRPr="00AF2AB8" w14:paraId="267304EB" w14:textId="77777777" w:rsidTr="008C22D4">
        <w:trPr>
          <w:trHeight w:val="502"/>
        </w:trPr>
        <w:tc>
          <w:tcPr>
            <w:tcW w:w="9567" w:type="dxa"/>
          </w:tcPr>
          <w:p w14:paraId="0857AC20" w14:textId="77777777" w:rsidR="00D9637B" w:rsidRPr="00E0600A" w:rsidRDefault="00D9637B" w:rsidP="008C22D4">
            <w:pPr>
              <w:rPr>
                <w:rFonts w:asciiTheme="majorEastAsia" w:eastAsiaTheme="majorEastAsia" w:hAnsiTheme="majorEastAsia"/>
                <w:b/>
                <w:color w:val="404040" w:themeColor="text1" w:themeTint="BF"/>
                <w:sz w:val="24"/>
                <w:szCs w:val="20"/>
              </w:rPr>
            </w:pPr>
            <w:r w:rsidRPr="00E0600A">
              <w:rPr>
                <w:rFonts w:asciiTheme="majorEastAsia" w:eastAsiaTheme="majorEastAsia" w:hAnsiTheme="majorEastAsia" w:hint="eastAsia"/>
                <w:b/>
                <w:color w:val="404040" w:themeColor="text1" w:themeTint="BF"/>
                <w:sz w:val="24"/>
                <w:szCs w:val="20"/>
              </w:rPr>
              <w:t>FAX</w:t>
            </w:r>
            <w:r>
              <w:rPr>
                <w:rFonts w:asciiTheme="majorEastAsia" w:eastAsiaTheme="majorEastAsia" w:hAnsiTheme="majorEastAsia" w:hint="eastAsia"/>
                <w:b/>
                <w:color w:val="404040" w:themeColor="text1" w:themeTint="BF"/>
                <w:sz w:val="24"/>
                <w:szCs w:val="20"/>
              </w:rPr>
              <w:t xml:space="preserve">　　</w:t>
            </w:r>
          </w:p>
        </w:tc>
      </w:tr>
      <w:tr w:rsidR="00D9637B" w:rsidRPr="00AF2AB8" w14:paraId="31EC15F7" w14:textId="77777777" w:rsidTr="008C22D4">
        <w:trPr>
          <w:trHeight w:val="391"/>
        </w:trPr>
        <w:tc>
          <w:tcPr>
            <w:tcW w:w="9567" w:type="dxa"/>
          </w:tcPr>
          <w:p w14:paraId="2590752D" w14:textId="77777777" w:rsidR="00D9637B" w:rsidRPr="00E0600A" w:rsidRDefault="00D9637B" w:rsidP="008C22D4">
            <w:pPr>
              <w:rPr>
                <w:rFonts w:asciiTheme="majorEastAsia" w:eastAsiaTheme="majorEastAsia" w:hAnsiTheme="majorEastAsia"/>
                <w:b/>
                <w:color w:val="404040" w:themeColor="text1" w:themeTint="BF"/>
                <w:sz w:val="24"/>
                <w:szCs w:val="20"/>
              </w:rPr>
            </w:pPr>
            <w:r w:rsidRPr="00E0600A">
              <w:rPr>
                <w:rFonts w:asciiTheme="majorEastAsia" w:eastAsiaTheme="majorEastAsia" w:hAnsiTheme="majorEastAsia" w:hint="eastAsia"/>
                <w:b/>
                <w:color w:val="404040" w:themeColor="text1" w:themeTint="BF"/>
                <w:sz w:val="24"/>
                <w:szCs w:val="20"/>
              </w:rPr>
              <w:t>E-mail</w:t>
            </w:r>
            <w:r>
              <w:rPr>
                <w:rFonts w:asciiTheme="majorEastAsia" w:eastAsiaTheme="majorEastAsia" w:hAnsiTheme="majorEastAsia" w:hint="eastAsia"/>
                <w:b/>
                <w:color w:val="404040" w:themeColor="text1" w:themeTint="BF"/>
                <w:sz w:val="24"/>
                <w:szCs w:val="20"/>
              </w:rPr>
              <w:t xml:space="preserve">　　</w:t>
            </w:r>
          </w:p>
        </w:tc>
      </w:tr>
    </w:tbl>
    <w:p w14:paraId="49137DAC" w14:textId="77777777" w:rsidR="00D9637B" w:rsidRPr="00B921BB" w:rsidRDefault="00D9637B" w:rsidP="00D9637B">
      <w:pPr>
        <w:tabs>
          <w:tab w:val="left" w:pos="8505"/>
        </w:tabs>
        <w:rPr>
          <w:rFonts w:asciiTheme="majorEastAsia" w:eastAsiaTheme="majorEastAsia" w:hAnsiTheme="majorEastAsia"/>
          <w:szCs w:val="21"/>
        </w:rPr>
      </w:pPr>
    </w:p>
    <w:p w14:paraId="6A0D8566" w14:textId="77777777" w:rsidR="00D9637B" w:rsidRDefault="00D9637B" w:rsidP="001B343F">
      <w:pPr>
        <w:tabs>
          <w:tab w:val="left" w:pos="8505"/>
        </w:tabs>
        <w:rPr>
          <w:rFonts w:asciiTheme="majorEastAsia" w:eastAsiaTheme="majorEastAsia" w:hAnsiTheme="majorEastAsia" w:hint="eastAsia"/>
        </w:rPr>
      </w:pPr>
    </w:p>
    <w:sectPr w:rsidR="00D9637B" w:rsidSect="00887FBF">
      <w:headerReference w:type="even" r:id="rId8"/>
      <w:headerReference w:type="default" r:id="rId9"/>
      <w:footerReference w:type="even" r:id="rId10"/>
      <w:footerReference w:type="default" r:id="rId11"/>
      <w:headerReference w:type="first" r:id="rId12"/>
      <w:footerReference w:type="first" r:id="rId13"/>
      <w:pgSz w:w="11906" w:h="16838"/>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A32ED" w14:textId="77777777" w:rsidR="004F341A" w:rsidRDefault="004F341A" w:rsidP="00226425">
      <w:r>
        <w:separator/>
      </w:r>
    </w:p>
  </w:endnote>
  <w:endnote w:type="continuationSeparator" w:id="0">
    <w:p w14:paraId="55CEC8AF" w14:textId="77777777" w:rsidR="004F341A" w:rsidRDefault="004F341A" w:rsidP="00226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DE88D" w14:textId="77777777" w:rsidR="00D9637B" w:rsidRDefault="00D9637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AC81" w14:textId="38FD1719" w:rsidR="002E1872" w:rsidRPr="002E1872" w:rsidRDefault="000D745D" w:rsidP="000D745D">
    <w:pPr>
      <w:pStyle w:val="a6"/>
    </w:pPr>
    <w:r w:rsidRPr="002E1872">
      <w:rPr>
        <w:rFonts w:hint="eastAsia"/>
      </w:rPr>
      <w:t>お申し込み：</w:t>
    </w:r>
    <w:hyperlink r:id="rId1" w:history="1">
      <w:r w:rsidR="002E1872" w:rsidRPr="002E1872">
        <w:rPr>
          <w:rStyle w:val="aa"/>
          <w:rFonts w:hint="eastAsia"/>
          <w:color w:val="auto"/>
        </w:rPr>
        <w:t>http://www.ifiajapan.com</w:t>
      </w:r>
    </w:hyperlink>
    <w:r w:rsidR="002E1872" w:rsidRPr="002E1872">
      <w:rPr>
        <w:rFonts w:hint="eastAsia"/>
      </w:rPr>
      <w:t xml:space="preserve">　※</w:t>
    </w:r>
    <w:r w:rsidR="002E1872" w:rsidRPr="002E1872">
      <w:rPr>
        <w:rFonts w:hint="eastAsia"/>
      </w:rPr>
      <w:t>3</w:t>
    </w:r>
    <w:r w:rsidR="002E1872" w:rsidRPr="002E1872">
      <w:rPr>
        <w:rFonts w:hint="eastAsia"/>
      </w:rPr>
      <w:t>月</w:t>
    </w:r>
    <w:r w:rsidR="00D9637B">
      <w:rPr>
        <w:rFonts w:hint="eastAsia"/>
      </w:rPr>
      <w:t>中</w:t>
    </w:r>
    <w:r w:rsidR="002E1872" w:rsidRPr="002E1872">
      <w:rPr>
        <w:rFonts w:hint="eastAsia"/>
      </w:rPr>
      <w:t>旬頃から受付開始</w:t>
    </w:r>
  </w:p>
  <w:p w14:paraId="3B59766E" w14:textId="5D47720F" w:rsidR="002E1872" w:rsidRPr="002E1872" w:rsidRDefault="000D745D">
    <w:pPr>
      <w:pStyle w:val="a6"/>
    </w:pPr>
    <w:r w:rsidRPr="002E1872">
      <w:rPr>
        <w:rFonts w:hint="eastAsia"/>
      </w:rPr>
      <w:t xml:space="preserve">事務局：（株）食品化学新聞社　今立、森下　</w:t>
    </w:r>
    <w:r w:rsidRPr="002E1872">
      <w:rPr>
        <w:rFonts w:hint="eastAsia"/>
      </w:rPr>
      <w:t>TEL 03-3238-78</w:t>
    </w:r>
    <w:r w:rsidR="009F5E8E" w:rsidRPr="002E1872">
      <w:rPr>
        <w:rFonts w:hint="eastAsia"/>
      </w:rPr>
      <w:t>1</w:t>
    </w:r>
    <w:r w:rsidRPr="002E1872">
      <w:rPr>
        <w:rFonts w:hint="eastAsia"/>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F5DE3" w14:textId="77777777" w:rsidR="00D9637B" w:rsidRDefault="00D963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DE46AE" w14:textId="77777777" w:rsidR="004F341A" w:rsidRDefault="004F341A" w:rsidP="00226425">
      <w:r>
        <w:separator/>
      </w:r>
    </w:p>
  </w:footnote>
  <w:footnote w:type="continuationSeparator" w:id="0">
    <w:p w14:paraId="72B44B85" w14:textId="77777777" w:rsidR="004F341A" w:rsidRDefault="004F341A" w:rsidP="00226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0BE14" w14:textId="77777777" w:rsidR="00D9637B" w:rsidRDefault="00D9637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877B3" w14:textId="77777777" w:rsidR="00D9637B" w:rsidRDefault="00D9637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D2F4" w14:textId="77777777" w:rsidR="00D9637B" w:rsidRDefault="00D9637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161BA"/>
    <w:multiLevelType w:val="hybridMultilevel"/>
    <w:tmpl w:val="38300244"/>
    <w:lvl w:ilvl="0" w:tplc="4AF4DD92">
      <w:start w:val="1"/>
      <w:numFmt w:val="japaneseCounting"/>
      <w:lvlText w:val="第%1部"/>
      <w:lvlJc w:val="left"/>
      <w:pPr>
        <w:ind w:left="825" w:hanging="82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925BF1"/>
    <w:multiLevelType w:val="hybridMultilevel"/>
    <w:tmpl w:val="CE84521A"/>
    <w:lvl w:ilvl="0" w:tplc="A41C2E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BB1C26"/>
    <w:multiLevelType w:val="hybridMultilevel"/>
    <w:tmpl w:val="0688E938"/>
    <w:lvl w:ilvl="0" w:tplc="CF3CEB80">
      <w:start w:val="1"/>
      <w:numFmt w:val="japaneseCounting"/>
      <w:lvlText w:val="第%1部"/>
      <w:lvlJc w:val="left"/>
      <w:pPr>
        <w:ind w:left="840" w:hanging="84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D47D95"/>
    <w:multiLevelType w:val="hybridMultilevel"/>
    <w:tmpl w:val="01F0C2AA"/>
    <w:lvl w:ilvl="0" w:tplc="E144AB6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8738D7"/>
    <w:multiLevelType w:val="hybridMultilevel"/>
    <w:tmpl w:val="A1B66186"/>
    <w:lvl w:ilvl="0" w:tplc="11683F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EA"/>
    <w:rsid w:val="00000916"/>
    <w:rsid w:val="00001A2D"/>
    <w:rsid w:val="0000283D"/>
    <w:rsid w:val="00005E3E"/>
    <w:rsid w:val="00010D20"/>
    <w:rsid w:val="000162FC"/>
    <w:rsid w:val="0003237A"/>
    <w:rsid w:val="00046275"/>
    <w:rsid w:val="00050538"/>
    <w:rsid w:val="00051FBD"/>
    <w:rsid w:val="000535EA"/>
    <w:rsid w:val="00056654"/>
    <w:rsid w:val="00060E3C"/>
    <w:rsid w:val="0006472B"/>
    <w:rsid w:val="000841CF"/>
    <w:rsid w:val="00084C38"/>
    <w:rsid w:val="00093699"/>
    <w:rsid w:val="000A1BF4"/>
    <w:rsid w:val="000B1660"/>
    <w:rsid w:val="000C5428"/>
    <w:rsid w:val="000C7FE8"/>
    <w:rsid w:val="000D0E15"/>
    <w:rsid w:val="000D22F7"/>
    <w:rsid w:val="000D26BA"/>
    <w:rsid w:val="000D3328"/>
    <w:rsid w:val="000D745D"/>
    <w:rsid w:val="000E09C8"/>
    <w:rsid w:val="000E4BCF"/>
    <w:rsid w:val="000E5B1C"/>
    <w:rsid w:val="000F39A2"/>
    <w:rsid w:val="00105230"/>
    <w:rsid w:val="0010715A"/>
    <w:rsid w:val="00112366"/>
    <w:rsid w:val="00114F84"/>
    <w:rsid w:val="00117F93"/>
    <w:rsid w:val="00123226"/>
    <w:rsid w:val="0013529E"/>
    <w:rsid w:val="00140105"/>
    <w:rsid w:val="00141BAE"/>
    <w:rsid w:val="00142601"/>
    <w:rsid w:val="00143FCF"/>
    <w:rsid w:val="001467A5"/>
    <w:rsid w:val="00153758"/>
    <w:rsid w:val="00157827"/>
    <w:rsid w:val="00161712"/>
    <w:rsid w:val="001709FF"/>
    <w:rsid w:val="001747AF"/>
    <w:rsid w:val="001752AB"/>
    <w:rsid w:val="0017622A"/>
    <w:rsid w:val="00180B0D"/>
    <w:rsid w:val="0019566E"/>
    <w:rsid w:val="00196191"/>
    <w:rsid w:val="001A52B1"/>
    <w:rsid w:val="001A6C80"/>
    <w:rsid w:val="001B2B11"/>
    <w:rsid w:val="001B343F"/>
    <w:rsid w:val="001B385B"/>
    <w:rsid w:val="001B6962"/>
    <w:rsid w:val="001C4E4B"/>
    <w:rsid w:val="001D46BF"/>
    <w:rsid w:val="001F106E"/>
    <w:rsid w:val="001F3CF8"/>
    <w:rsid w:val="001F3DD0"/>
    <w:rsid w:val="001F40E0"/>
    <w:rsid w:val="001F5D88"/>
    <w:rsid w:val="002071D8"/>
    <w:rsid w:val="00215955"/>
    <w:rsid w:val="00220BE1"/>
    <w:rsid w:val="002220E2"/>
    <w:rsid w:val="00222286"/>
    <w:rsid w:val="00226425"/>
    <w:rsid w:val="00226973"/>
    <w:rsid w:val="00232397"/>
    <w:rsid w:val="00234CDF"/>
    <w:rsid w:val="00236FF0"/>
    <w:rsid w:val="0024477A"/>
    <w:rsid w:val="00252E44"/>
    <w:rsid w:val="00256D14"/>
    <w:rsid w:val="00256DAE"/>
    <w:rsid w:val="00257575"/>
    <w:rsid w:val="00257FD7"/>
    <w:rsid w:val="0027464A"/>
    <w:rsid w:val="00280351"/>
    <w:rsid w:val="00280465"/>
    <w:rsid w:val="00280F00"/>
    <w:rsid w:val="00281570"/>
    <w:rsid w:val="00281EEC"/>
    <w:rsid w:val="00284CE2"/>
    <w:rsid w:val="00285089"/>
    <w:rsid w:val="00286DD4"/>
    <w:rsid w:val="0029019A"/>
    <w:rsid w:val="002916F7"/>
    <w:rsid w:val="00291D3D"/>
    <w:rsid w:val="002967C3"/>
    <w:rsid w:val="00296987"/>
    <w:rsid w:val="002A2EB1"/>
    <w:rsid w:val="002B09E4"/>
    <w:rsid w:val="002B0B66"/>
    <w:rsid w:val="002B3D81"/>
    <w:rsid w:val="002B6785"/>
    <w:rsid w:val="002B69F7"/>
    <w:rsid w:val="002C3E1B"/>
    <w:rsid w:val="002C6EE0"/>
    <w:rsid w:val="002D2EF5"/>
    <w:rsid w:val="002E06E8"/>
    <w:rsid w:val="002E1872"/>
    <w:rsid w:val="002E21CF"/>
    <w:rsid w:val="002E42EA"/>
    <w:rsid w:val="002E6477"/>
    <w:rsid w:val="002E7371"/>
    <w:rsid w:val="002F2E7D"/>
    <w:rsid w:val="002F4F1F"/>
    <w:rsid w:val="002F7B2A"/>
    <w:rsid w:val="00307982"/>
    <w:rsid w:val="0031288E"/>
    <w:rsid w:val="00316998"/>
    <w:rsid w:val="003218FE"/>
    <w:rsid w:val="00321AFC"/>
    <w:rsid w:val="00332A00"/>
    <w:rsid w:val="0034213E"/>
    <w:rsid w:val="003437C0"/>
    <w:rsid w:val="00345051"/>
    <w:rsid w:val="00345A4F"/>
    <w:rsid w:val="0035221E"/>
    <w:rsid w:val="00361B2B"/>
    <w:rsid w:val="00361CF3"/>
    <w:rsid w:val="00362237"/>
    <w:rsid w:val="003627F2"/>
    <w:rsid w:val="003765CA"/>
    <w:rsid w:val="00380CE9"/>
    <w:rsid w:val="0038641E"/>
    <w:rsid w:val="0038664C"/>
    <w:rsid w:val="00386D92"/>
    <w:rsid w:val="003A5918"/>
    <w:rsid w:val="003B7808"/>
    <w:rsid w:val="003C0CAF"/>
    <w:rsid w:val="003D3398"/>
    <w:rsid w:val="003D45B1"/>
    <w:rsid w:val="003E101C"/>
    <w:rsid w:val="003E7DEA"/>
    <w:rsid w:val="004025D2"/>
    <w:rsid w:val="00402DD6"/>
    <w:rsid w:val="00402ED9"/>
    <w:rsid w:val="00403689"/>
    <w:rsid w:val="00410A1F"/>
    <w:rsid w:val="00421C4D"/>
    <w:rsid w:val="00423FE4"/>
    <w:rsid w:val="004316FC"/>
    <w:rsid w:val="00441F48"/>
    <w:rsid w:val="00442C15"/>
    <w:rsid w:val="00453A40"/>
    <w:rsid w:val="00455781"/>
    <w:rsid w:val="00455992"/>
    <w:rsid w:val="0047091E"/>
    <w:rsid w:val="00470CEF"/>
    <w:rsid w:val="00477953"/>
    <w:rsid w:val="00487083"/>
    <w:rsid w:val="00491808"/>
    <w:rsid w:val="0049198D"/>
    <w:rsid w:val="0049719B"/>
    <w:rsid w:val="004A14CB"/>
    <w:rsid w:val="004A4163"/>
    <w:rsid w:val="004B1E8B"/>
    <w:rsid w:val="004B4560"/>
    <w:rsid w:val="004B471A"/>
    <w:rsid w:val="004C3878"/>
    <w:rsid w:val="004C3DF6"/>
    <w:rsid w:val="004D42B3"/>
    <w:rsid w:val="004E033D"/>
    <w:rsid w:val="004F29D4"/>
    <w:rsid w:val="004F341A"/>
    <w:rsid w:val="005020E0"/>
    <w:rsid w:val="005159AD"/>
    <w:rsid w:val="00520CDC"/>
    <w:rsid w:val="0052361C"/>
    <w:rsid w:val="00525F3A"/>
    <w:rsid w:val="00526AAD"/>
    <w:rsid w:val="005271B1"/>
    <w:rsid w:val="005307E1"/>
    <w:rsid w:val="005354D3"/>
    <w:rsid w:val="00536792"/>
    <w:rsid w:val="00544DBE"/>
    <w:rsid w:val="00551AF2"/>
    <w:rsid w:val="0055314C"/>
    <w:rsid w:val="005543FE"/>
    <w:rsid w:val="00560916"/>
    <w:rsid w:val="00562616"/>
    <w:rsid w:val="0056407C"/>
    <w:rsid w:val="005655AC"/>
    <w:rsid w:val="00567F8E"/>
    <w:rsid w:val="005721B3"/>
    <w:rsid w:val="00572FDE"/>
    <w:rsid w:val="005759F0"/>
    <w:rsid w:val="0058174A"/>
    <w:rsid w:val="00582546"/>
    <w:rsid w:val="00584D63"/>
    <w:rsid w:val="005912FC"/>
    <w:rsid w:val="005B025B"/>
    <w:rsid w:val="005C2434"/>
    <w:rsid w:val="005C32EF"/>
    <w:rsid w:val="005C43EC"/>
    <w:rsid w:val="005C5D13"/>
    <w:rsid w:val="005D25A2"/>
    <w:rsid w:val="005D6464"/>
    <w:rsid w:val="005D6770"/>
    <w:rsid w:val="005E0E62"/>
    <w:rsid w:val="005E4397"/>
    <w:rsid w:val="005F5DF9"/>
    <w:rsid w:val="00601BC9"/>
    <w:rsid w:val="0060452A"/>
    <w:rsid w:val="00605003"/>
    <w:rsid w:val="0060660E"/>
    <w:rsid w:val="00606B76"/>
    <w:rsid w:val="006077BB"/>
    <w:rsid w:val="00611F22"/>
    <w:rsid w:val="00614B2D"/>
    <w:rsid w:val="00621B33"/>
    <w:rsid w:val="00626EB9"/>
    <w:rsid w:val="00627E6F"/>
    <w:rsid w:val="006301D4"/>
    <w:rsid w:val="006328D9"/>
    <w:rsid w:val="0063354A"/>
    <w:rsid w:val="00636E13"/>
    <w:rsid w:val="00640623"/>
    <w:rsid w:val="00642C5C"/>
    <w:rsid w:val="00645095"/>
    <w:rsid w:val="006533DE"/>
    <w:rsid w:val="0065424B"/>
    <w:rsid w:val="00670A15"/>
    <w:rsid w:val="0067406B"/>
    <w:rsid w:val="0067469D"/>
    <w:rsid w:val="0068059D"/>
    <w:rsid w:val="00681AFB"/>
    <w:rsid w:val="00682180"/>
    <w:rsid w:val="00690F13"/>
    <w:rsid w:val="006923D6"/>
    <w:rsid w:val="00693818"/>
    <w:rsid w:val="00695C41"/>
    <w:rsid w:val="00696AA8"/>
    <w:rsid w:val="006A3DBC"/>
    <w:rsid w:val="006A491B"/>
    <w:rsid w:val="006C1AF9"/>
    <w:rsid w:val="006C40EA"/>
    <w:rsid w:val="006C6266"/>
    <w:rsid w:val="006C661A"/>
    <w:rsid w:val="006C6A6B"/>
    <w:rsid w:val="006D7413"/>
    <w:rsid w:val="006E74F8"/>
    <w:rsid w:val="006F6097"/>
    <w:rsid w:val="00706CBE"/>
    <w:rsid w:val="00711D2E"/>
    <w:rsid w:val="0071239B"/>
    <w:rsid w:val="00713CF2"/>
    <w:rsid w:val="00720E43"/>
    <w:rsid w:val="00724EAA"/>
    <w:rsid w:val="007266CD"/>
    <w:rsid w:val="0073130B"/>
    <w:rsid w:val="0074302F"/>
    <w:rsid w:val="007435C2"/>
    <w:rsid w:val="007466D7"/>
    <w:rsid w:val="007534BB"/>
    <w:rsid w:val="00753FA0"/>
    <w:rsid w:val="00770148"/>
    <w:rsid w:val="00772842"/>
    <w:rsid w:val="00773DAF"/>
    <w:rsid w:val="00774990"/>
    <w:rsid w:val="007802DB"/>
    <w:rsid w:val="0078264E"/>
    <w:rsid w:val="0079097D"/>
    <w:rsid w:val="007909D5"/>
    <w:rsid w:val="007916AC"/>
    <w:rsid w:val="00796200"/>
    <w:rsid w:val="007A28CE"/>
    <w:rsid w:val="007A29B9"/>
    <w:rsid w:val="007B1D86"/>
    <w:rsid w:val="007B3154"/>
    <w:rsid w:val="007B4269"/>
    <w:rsid w:val="007B567A"/>
    <w:rsid w:val="007B5B9D"/>
    <w:rsid w:val="007C3DE5"/>
    <w:rsid w:val="007C5032"/>
    <w:rsid w:val="007C53D0"/>
    <w:rsid w:val="007C757A"/>
    <w:rsid w:val="007D0574"/>
    <w:rsid w:val="007D0ABB"/>
    <w:rsid w:val="007D262F"/>
    <w:rsid w:val="007D5B14"/>
    <w:rsid w:val="007E089D"/>
    <w:rsid w:val="007E566C"/>
    <w:rsid w:val="007F13D2"/>
    <w:rsid w:val="007F37AF"/>
    <w:rsid w:val="007F50C0"/>
    <w:rsid w:val="007F7A7F"/>
    <w:rsid w:val="00803946"/>
    <w:rsid w:val="00804F92"/>
    <w:rsid w:val="00811AC4"/>
    <w:rsid w:val="0081464F"/>
    <w:rsid w:val="00815087"/>
    <w:rsid w:val="008211C4"/>
    <w:rsid w:val="0082479B"/>
    <w:rsid w:val="0083166A"/>
    <w:rsid w:val="008405B9"/>
    <w:rsid w:val="00842AEB"/>
    <w:rsid w:val="00844706"/>
    <w:rsid w:val="008602A7"/>
    <w:rsid w:val="00863CEA"/>
    <w:rsid w:val="00867775"/>
    <w:rsid w:val="00871998"/>
    <w:rsid w:val="00871C10"/>
    <w:rsid w:val="00872231"/>
    <w:rsid w:val="00885AC0"/>
    <w:rsid w:val="00887FBF"/>
    <w:rsid w:val="00893564"/>
    <w:rsid w:val="00893AC3"/>
    <w:rsid w:val="008A0A83"/>
    <w:rsid w:val="008A2E82"/>
    <w:rsid w:val="008A6CDF"/>
    <w:rsid w:val="008A7C3D"/>
    <w:rsid w:val="008B546E"/>
    <w:rsid w:val="008C058B"/>
    <w:rsid w:val="008C7775"/>
    <w:rsid w:val="008D27FD"/>
    <w:rsid w:val="008D3185"/>
    <w:rsid w:val="008F0666"/>
    <w:rsid w:val="008F0FB8"/>
    <w:rsid w:val="008F5AE6"/>
    <w:rsid w:val="008F6044"/>
    <w:rsid w:val="009054BA"/>
    <w:rsid w:val="00913748"/>
    <w:rsid w:val="0092247A"/>
    <w:rsid w:val="009249AE"/>
    <w:rsid w:val="00932526"/>
    <w:rsid w:val="00932799"/>
    <w:rsid w:val="00933802"/>
    <w:rsid w:val="00933E1E"/>
    <w:rsid w:val="009345EC"/>
    <w:rsid w:val="00942138"/>
    <w:rsid w:val="009509A6"/>
    <w:rsid w:val="009548B5"/>
    <w:rsid w:val="0096096A"/>
    <w:rsid w:val="009628B3"/>
    <w:rsid w:val="0096668E"/>
    <w:rsid w:val="0096711E"/>
    <w:rsid w:val="00967BED"/>
    <w:rsid w:val="00973B29"/>
    <w:rsid w:val="00981352"/>
    <w:rsid w:val="00982ADE"/>
    <w:rsid w:val="009837A0"/>
    <w:rsid w:val="00983955"/>
    <w:rsid w:val="00991B1B"/>
    <w:rsid w:val="009A2323"/>
    <w:rsid w:val="009B7ADD"/>
    <w:rsid w:val="009D31ED"/>
    <w:rsid w:val="009D3E06"/>
    <w:rsid w:val="009D4CD2"/>
    <w:rsid w:val="009D5E04"/>
    <w:rsid w:val="009D7252"/>
    <w:rsid w:val="009D77C3"/>
    <w:rsid w:val="009E1D58"/>
    <w:rsid w:val="009E26A7"/>
    <w:rsid w:val="009E5E8A"/>
    <w:rsid w:val="009E69C5"/>
    <w:rsid w:val="009E7793"/>
    <w:rsid w:val="009F4356"/>
    <w:rsid w:val="009F5E8E"/>
    <w:rsid w:val="009F6432"/>
    <w:rsid w:val="009F7A97"/>
    <w:rsid w:val="00A0115F"/>
    <w:rsid w:val="00A01307"/>
    <w:rsid w:val="00A03603"/>
    <w:rsid w:val="00A04C99"/>
    <w:rsid w:val="00A10494"/>
    <w:rsid w:val="00A1576C"/>
    <w:rsid w:val="00A31A30"/>
    <w:rsid w:val="00A33291"/>
    <w:rsid w:val="00A35966"/>
    <w:rsid w:val="00A46D39"/>
    <w:rsid w:val="00A601EC"/>
    <w:rsid w:val="00A6102E"/>
    <w:rsid w:val="00A619B2"/>
    <w:rsid w:val="00A656EB"/>
    <w:rsid w:val="00A716A2"/>
    <w:rsid w:val="00A82191"/>
    <w:rsid w:val="00A85DA4"/>
    <w:rsid w:val="00A85EB8"/>
    <w:rsid w:val="00A8697A"/>
    <w:rsid w:val="00A907C2"/>
    <w:rsid w:val="00A945AD"/>
    <w:rsid w:val="00A9479C"/>
    <w:rsid w:val="00AA28D5"/>
    <w:rsid w:val="00AB06F6"/>
    <w:rsid w:val="00AB34E8"/>
    <w:rsid w:val="00AB65B5"/>
    <w:rsid w:val="00AC0641"/>
    <w:rsid w:val="00AC256F"/>
    <w:rsid w:val="00AC775B"/>
    <w:rsid w:val="00AD5B90"/>
    <w:rsid w:val="00AE5718"/>
    <w:rsid w:val="00AE6D06"/>
    <w:rsid w:val="00AF06CE"/>
    <w:rsid w:val="00AF46D3"/>
    <w:rsid w:val="00B00D7E"/>
    <w:rsid w:val="00B01E11"/>
    <w:rsid w:val="00B020DE"/>
    <w:rsid w:val="00B06B17"/>
    <w:rsid w:val="00B10338"/>
    <w:rsid w:val="00B13B5D"/>
    <w:rsid w:val="00B15DAE"/>
    <w:rsid w:val="00B17E55"/>
    <w:rsid w:val="00B200D3"/>
    <w:rsid w:val="00B21387"/>
    <w:rsid w:val="00B220A5"/>
    <w:rsid w:val="00B255A3"/>
    <w:rsid w:val="00B26307"/>
    <w:rsid w:val="00B429A8"/>
    <w:rsid w:val="00B4369C"/>
    <w:rsid w:val="00B4491B"/>
    <w:rsid w:val="00B47EB1"/>
    <w:rsid w:val="00B50D54"/>
    <w:rsid w:val="00B51E6E"/>
    <w:rsid w:val="00B55258"/>
    <w:rsid w:val="00B60998"/>
    <w:rsid w:val="00B60FF7"/>
    <w:rsid w:val="00B65682"/>
    <w:rsid w:val="00B6664F"/>
    <w:rsid w:val="00B67C1F"/>
    <w:rsid w:val="00B766B8"/>
    <w:rsid w:val="00B928D9"/>
    <w:rsid w:val="00B95F9A"/>
    <w:rsid w:val="00B9669D"/>
    <w:rsid w:val="00B9766C"/>
    <w:rsid w:val="00BA2872"/>
    <w:rsid w:val="00BA6873"/>
    <w:rsid w:val="00BB5477"/>
    <w:rsid w:val="00BB5987"/>
    <w:rsid w:val="00BC0ABB"/>
    <w:rsid w:val="00BC3D27"/>
    <w:rsid w:val="00BD40FD"/>
    <w:rsid w:val="00BF00A2"/>
    <w:rsid w:val="00BF3698"/>
    <w:rsid w:val="00BF41B6"/>
    <w:rsid w:val="00BF4CB2"/>
    <w:rsid w:val="00BF5F99"/>
    <w:rsid w:val="00BF67A1"/>
    <w:rsid w:val="00BF7EC1"/>
    <w:rsid w:val="00C0374C"/>
    <w:rsid w:val="00C046A2"/>
    <w:rsid w:val="00C07215"/>
    <w:rsid w:val="00C07620"/>
    <w:rsid w:val="00C077F2"/>
    <w:rsid w:val="00C0797F"/>
    <w:rsid w:val="00C13B4D"/>
    <w:rsid w:val="00C212AD"/>
    <w:rsid w:val="00C30164"/>
    <w:rsid w:val="00C30DEB"/>
    <w:rsid w:val="00C3108F"/>
    <w:rsid w:val="00C318B8"/>
    <w:rsid w:val="00C35254"/>
    <w:rsid w:val="00C36F5F"/>
    <w:rsid w:val="00C43196"/>
    <w:rsid w:val="00C527A2"/>
    <w:rsid w:val="00C53933"/>
    <w:rsid w:val="00C54DF6"/>
    <w:rsid w:val="00C55985"/>
    <w:rsid w:val="00C65FEE"/>
    <w:rsid w:val="00C84EE4"/>
    <w:rsid w:val="00C929E5"/>
    <w:rsid w:val="00C92E3B"/>
    <w:rsid w:val="00CA0D39"/>
    <w:rsid w:val="00CA2611"/>
    <w:rsid w:val="00CA40A2"/>
    <w:rsid w:val="00CB7BCD"/>
    <w:rsid w:val="00CC4450"/>
    <w:rsid w:val="00CD0B8F"/>
    <w:rsid w:val="00CD0F2D"/>
    <w:rsid w:val="00CD1646"/>
    <w:rsid w:val="00CE1B7E"/>
    <w:rsid w:val="00CE3320"/>
    <w:rsid w:val="00CE5716"/>
    <w:rsid w:val="00CF2200"/>
    <w:rsid w:val="00D1229A"/>
    <w:rsid w:val="00D12B0E"/>
    <w:rsid w:val="00D137B2"/>
    <w:rsid w:val="00D202B7"/>
    <w:rsid w:val="00D225D4"/>
    <w:rsid w:val="00D30231"/>
    <w:rsid w:val="00D338EC"/>
    <w:rsid w:val="00D35D8F"/>
    <w:rsid w:val="00D36593"/>
    <w:rsid w:val="00D37E58"/>
    <w:rsid w:val="00D41B6D"/>
    <w:rsid w:val="00D43C0E"/>
    <w:rsid w:val="00D536B6"/>
    <w:rsid w:val="00D5477D"/>
    <w:rsid w:val="00D54AAA"/>
    <w:rsid w:val="00D56E5F"/>
    <w:rsid w:val="00D61BF7"/>
    <w:rsid w:val="00D675B1"/>
    <w:rsid w:val="00D77579"/>
    <w:rsid w:val="00D7759C"/>
    <w:rsid w:val="00D867E7"/>
    <w:rsid w:val="00D87302"/>
    <w:rsid w:val="00D934A0"/>
    <w:rsid w:val="00D9637B"/>
    <w:rsid w:val="00D9755D"/>
    <w:rsid w:val="00DA1647"/>
    <w:rsid w:val="00DB608B"/>
    <w:rsid w:val="00DB6883"/>
    <w:rsid w:val="00DB7BF7"/>
    <w:rsid w:val="00DC000C"/>
    <w:rsid w:val="00DC0D6B"/>
    <w:rsid w:val="00DD5DB1"/>
    <w:rsid w:val="00DE0594"/>
    <w:rsid w:val="00DE226D"/>
    <w:rsid w:val="00DE60D1"/>
    <w:rsid w:val="00DE67AC"/>
    <w:rsid w:val="00DF04B2"/>
    <w:rsid w:val="00DF0A13"/>
    <w:rsid w:val="00DF0A5B"/>
    <w:rsid w:val="00DF5EA9"/>
    <w:rsid w:val="00E00FAF"/>
    <w:rsid w:val="00E01CC1"/>
    <w:rsid w:val="00E177C0"/>
    <w:rsid w:val="00E17AFE"/>
    <w:rsid w:val="00E40809"/>
    <w:rsid w:val="00E433EB"/>
    <w:rsid w:val="00E46858"/>
    <w:rsid w:val="00E50180"/>
    <w:rsid w:val="00E6420C"/>
    <w:rsid w:val="00E70C59"/>
    <w:rsid w:val="00E80E82"/>
    <w:rsid w:val="00E84ED3"/>
    <w:rsid w:val="00E84FAB"/>
    <w:rsid w:val="00E85106"/>
    <w:rsid w:val="00E900F8"/>
    <w:rsid w:val="00E932E2"/>
    <w:rsid w:val="00E93360"/>
    <w:rsid w:val="00E979A0"/>
    <w:rsid w:val="00EA238D"/>
    <w:rsid w:val="00EA4922"/>
    <w:rsid w:val="00EA7442"/>
    <w:rsid w:val="00EB2C28"/>
    <w:rsid w:val="00EB59E2"/>
    <w:rsid w:val="00EB7667"/>
    <w:rsid w:val="00EB7FFA"/>
    <w:rsid w:val="00EC3275"/>
    <w:rsid w:val="00EC5798"/>
    <w:rsid w:val="00ED0448"/>
    <w:rsid w:val="00ED08D8"/>
    <w:rsid w:val="00ED1838"/>
    <w:rsid w:val="00EE05E7"/>
    <w:rsid w:val="00EE5572"/>
    <w:rsid w:val="00EE7049"/>
    <w:rsid w:val="00EF679D"/>
    <w:rsid w:val="00F106CA"/>
    <w:rsid w:val="00F125C8"/>
    <w:rsid w:val="00F1468B"/>
    <w:rsid w:val="00F17BF5"/>
    <w:rsid w:val="00F21190"/>
    <w:rsid w:val="00F233F7"/>
    <w:rsid w:val="00F50A7E"/>
    <w:rsid w:val="00F649D8"/>
    <w:rsid w:val="00F7338C"/>
    <w:rsid w:val="00F75493"/>
    <w:rsid w:val="00F75635"/>
    <w:rsid w:val="00F75FEA"/>
    <w:rsid w:val="00F76529"/>
    <w:rsid w:val="00F809D5"/>
    <w:rsid w:val="00F8121F"/>
    <w:rsid w:val="00F82919"/>
    <w:rsid w:val="00F845F4"/>
    <w:rsid w:val="00F91038"/>
    <w:rsid w:val="00F91DEC"/>
    <w:rsid w:val="00F9641E"/>
    <w:rsid w:val="00FA6CF4"/>
    <w:rsid w:val="00FB162F"/>
    <w:rsid w:val="00FB2AE8"/>
    <w:rsid w:val="00FB513F"/>
    <w:rsid w:val="00FB55F6"/>
    <w:rsid w:val="00FB7794"/>
    <w:rsid w:val="00FC138A"/>
    <w:rsid w:val="00FC3B8C"/>
    <w:rsid w:val="00FC7766"/>
    <w:rsid w:val="00FD718A"/>
    <w:rsid w:val="00FE20AF"/>
    <w:rsid w:val="00FE6236"/>
    <w:rsid w:val="00FF0B4C"/>
    <w:rsid w:val="00FF21E9"/>
    <w:rsid w:val="00FF2A67"/>
    <w:rsid w:val="00FF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DF64F13"/>
  <w15:docId w15:val="{AE347D86-B5A7-489C-9FC4-68DDCA60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A8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E09C8"/>
    <w:rPr>
      <w:rFonts w:ascii="Arial" w:eastAsia="ＭＳ ゴシック" w:hAnsi="Arial"/>
      <w:sz w:val="18"/>
      <w:szCs w:val="18"/>
    </w:rPr>
  </w:style>
  <w:style w:type="paragraph" w:styleId="a4">
    <w:name w:val="header"/>
    <w:basedOn w:val="a"/>
    <w:link w:val="a5"/>
    <w:uiPriority w:val="99"/>
    <w:unhideWhenUsed/>
    <w:rsid w:val="00226425"/>
    <w:pPr>
      <w:tabs>
        <w:tab w:val="center" w:pos="4252"/>
        <w:tab w:val="right" w:pos="8504"/>
      </w:tabs>
      <w:snapToGrid w:val="0"/>
    </w:pPr>
  </w:style>
  <w:style w:type="character" w:customStyle="1" w:styleId="a5">
    <w:name w:val="ヘッダー (文字)"/>
    <w:basedOn w:val="a0"/>
    <w:link w:val="a4"/>
    <w:uiPriority w:val="99"/>
    <w:rsid w:val="00226425"/>
    <w:rPr>
      <w:kern w:val="2"/>
      <w:sz w:val="21"/>
      <w:szCs w:val="24"/>
    </w:rPr>
  </w:style>
  <w:style w:type="paragraph" w:styleId="a6">
    <w:name w:val="footer"/>
    <w:basedOn w:val="a"/>
    <w:link w:val="a7"/>
    <w:uiPriority w:val="99"/>
    <w:unhideWhenUsed/>
    <w:rsid w:val="00226425"/>
    <w:pPr>
      <w:tabs>
        <w:tab w:val="center" w:pos="4252"/>
        <w:tab w:val="right" w:pos="8504"/>
      </w:tabs>
      <w:snapToGrid w:val="0"/>
    </w:pPr>
  </w:style>
  <w:style w:type="character" w:customStyle="1" w:styleId="a7">
    <w:name w:val="フッター (文字)"/>
    <w:basedOn w:val="a0"/>
    <w:link w:val="a6"/>
    <w:uiPriority w:val="99"/>
    <w:rsid w:val="00226425"/>
    <w:rPr>
      <w:kern w:val="2"/>
      <w:sz w:val="21"/>
      <w:szCs w:val="24"/>
    </w:rPr>
  </w:style>
  <w:style w:type="paragraph" w:styleId="a8">
    <w:name w:val="Title"/>
    <w:basedOn w:val="a"/>
    <w:next w:val="a"/>
    <w:link w:val="a9"/>
    <w:uiPriority w:val="10"/>
    <w:qFormat/>
    <w:rsid w:val="007F13D2"/>
    <w:pPr>
      <w:spacing w:before="240" w:after="120"/>
      <w:jc w:val="center"/>
      <w:outlineLvl w:val="0"/>
    </w:pPr>
    <w:rPr>
      <w:rFonts w:ascii="Arial" w:eastAsia="ＭＳ ゴシック" w:hAnsi="Arial"/>
      <w:sz w:val="32"/>
      <w:szCs w:val="32"/>
    </w:rPr>
  </w:style>
  <w:style w:type="character" w:customStyle="1" w:styleId="a9">
    <w:name w:val="表題 (文字)"/>
    <w:basedOn w:val="a0"/>
    <w:link w:val="a8"/>
    <w:uiPriority w:val="10"/>
    <w:rsid w:val="007F13D2"/>
    <w:rPr>
      <w:rFonts w:ascii="Arial" w:eastAsia="ＭＳ ゴシック" w:hAnsi="Arial" w:cs="Times New Roman"/>
      <w:kern w:val="2"/>
      <w:sz w:val="32"/>
      <w:szCs w:val="32"/>
    </w:rPr>
  </w:style>
  <w:style w:type="paragraph" w:styleId="Web">
    <w:name w:val="Normal (Web)"/>
    <w:basedOn w:val="a"/>
    <w:uiPriority w:val="99"/>
    <w:semiHidden/>
    <w:unhideWhenUsed/>
    <w:rsid w:val="009345E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basedOn w:val="a0"/>
    <w:uiPriority w:val="99"/>
    <w:unhideWhenUsed/>
    <w:rsid w:val="00362237"/>
    <w:rPr>
      <w:color w:val="0000FF" w:themeColor="hyperlink"/>
      <w:u w:val="single"/>
    </w:rPr>
  </w:style>
  <w:style w:type="paragraph" w:styleId="ab">
    <w:name w:val="List Paragraph"/>
    <w:basedOn w:val="a"/>
    <w:uiPriority w:val="34"/>
    <w:qFormat/>
    <w:rsid w:val="004E033D"/>
    <w:pPr>
      <w:ind w:leftChars="400" w:left="840"/>
    </w:pPr>
  </w:style>
  <w:style w:type="paragraph" w:styleId="ac">
    <w:name w:val="No Spacing"/>
    <w:uiPriority w:val="1"/>
    <w:qFormat/>
    <w:rsid w:val="006328D9"/>
    <w:pPr>
      <w:widowControl w:val="0"/>
      <w:jc w:val="both"/>
    </w:pPr>
    <w:rPr>
      <w:kern w:val="2"/>
      <w:sz w:val="21"/>
      <w:szCs w:val="24"/>
    </w:rPr>
  </w:style>
  <w:style w:type="character" w:styleId="ad">
    <w:name w:val="Unresolved Mention"/>
    <w:basedOn w:val="a0"/>
    <w:uiPriority w:val="99"/>
    <w:semiHidden/>
    <w:unhideWhenUsed/>
    <w:rsid w:val="002E1872"/>
    <w:rPr>
      <w:color w:val="605E5C"/>
      <w:shd w:val="clear" w:color="auto" w:fill="E1DFDD"/>
    </w:rPr>
  </w:style>
  <w:style w:type="character" w:styleId="ae">
    <w:name w:val="annotation reference"/>
    <w:basedOn w:val="a0"/>
    <w:uiPriority w:val="99"/>
    <w:semiHidden/>
    <w:unhideWhenUsed/>
    <w:rsid w:val="00A619B2"/>
    <w:rPr>
      <w:sz w:val="18"/>
      <w:szCs w:val="18"/>
    </w:rPr>
  </w:style>
  <w:style w:type="paragraph" w:styleId="af">
    <w:name w:val="annotation text"/>
    <w:basedOn w:val="a"/>
    <w:link w:val="af0"/>
    <w:uiPriority w:val="99"/>
    <w:semiHidden/>
    <w:unhideWhenUsed/>
    <w:rsid w:val="00A619B2"/>
    <w:pPr>
      <w:jc w:val="left"/>
    </w:pPr>
  </w:style>
  <w:style w:type="character" w:customStyle="1" w:styleId="af0">
    <w:name w:val="コメント文字列 (文字)"/>
    <w:basedOn w:val="a0"/>
    <w:link w:val="af"/>
    <w:uiPriority w:val="99"/>
    <w:semiHidden/>
    <w:rsid w:val="00A619B2"/>
    <w:rPr>
      <w:kern w:val="2"/>
      <w:sz w:val="21"/>
      <w:szCs w:val="24"/>
    </w:rPr>
  </w:style>
  <w:style w:type="paragraph" w:styleId="af1">
    <w:name w:val="annotation subject"/>
    <w:basedOn w:val="af"/>
    <w:next w:val="af"/>
    <w:link w:val="af2"/>
    <w:uiPriority w:val="99"/>
    <w:semiHidden/>
    <w:unhideWhenUsed/>
    <w:rsid w:val="00A619B2"/>
    <w:rPr>
      <w:b/>
      <w:bCs/>
    </w:rPr>
  </w:style>
  <w:style w:type="character" w:customStyle="1" w:styleId="af2">
    <w:name w:val="コメント内容 (文字)"/>
    <w:basedOn w:val="af0"/>
    <w:link w:val="af1"/>
    <w:uiPriority w:val="99"/>
    <w:semiHidden/>
    <w:rsid w:val="00A619B2"/>
    <w:rPr>
      <w:b/>
      <w:bCs/>
      <w:kern w:val="2"/>
      <w:sz w:val="21"/>
      <w:szCs w:val="24"/>
    </w:rPr>
  </w:style>
  <w:style w:type="paragraph" w:styleId="af3">
    <w:name w:val="Revision"/>
    <w:hidden/>
    <w:uiPriority w:val="99"/>
    <w:semiHidden/>
    <w:rsid w:val="0078264E"/>
    <w:rPr>
      <w:kern w:val="2"/>
      <w:sz w:val="21"/>
      <w:szCs w:val="24"/>
    </w:rPr>
  </w:style>
  <w:style w:type="table" w:styleId="af4">
    <w:name w:val="Table Grid"/>
    <w:basedOn w:val="a1"/>
    <w:uiPriority w:val="59"/>
    <w:rsid w:val="00D9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397937">
      <w:bodyDiv w:val="1"/>
      <w:marLeft w:val="0"/>
      <w:marRight w:val="0"/>
      <w:marTop w:val="0"/>
      <w:marBottom w:val="0"/>
      <w:divBdr>
        <w:top w:val="none" w:sz="0" w:space="0" w:color="auto"/>
        <w:left w:val="none" w:sz="0" w:space="0" w:color="auto"/>
        <w:bottom w:val="none" w:sz="0" w:space="0" w:color="auto"/>
        <w:right w:val="none" w:sz="0" w:space="0" w:color="auto"/>
      </w:divBdr>
    </w:div>
    <w:div w:id="477454205">
      <w:bodyDiv w:val="1"/>
      <w:marLeft w:val="0"/>
      <w:marRight w:val="0"/>
      <w:marTop w:val="0"/>
      <w:marBottom w:val="0"/>
      <w:divBdr>
        <w:top w:val="none" w:sz="0" w:space="0" w:color="auto"/>
        <w:left w:val="none" w:sz="0" w:space="0" w:color="auto"/>
        <w:bottom w:val="none" w:sz="0" w:space="0" w:color="auto"/>
        <w:right w:val="none" w:sz="0" w:space="0" w:color="auto"/>
      </w:divBdr>
    </w:div>
    <w:div w:id="1057122332">
      <w:bodyDiv w:val="1"/>
      <w:marLeft w:val="0"/>
      <w:marRight w:val="0"/>
      <w:marTop w:val="0"/>
      <w:marBottom w:val="0"/>
      <w:divBdr>
        <w:top w:val="none" w:sz="0" w:space="0" w:color="auto"/>
        <w:left w:val="none" w:sz="0" w:space="0" w:color="auto"/>
        <w:bottom w:val="none" w:sz="0" w:space="0" w:color="auto"/>
        <w:right w:val="none" w:sz="0" w:space="0" w:color="auto"/>
      </w:divBdr>
    </w:div>
    <w:div w:id="1087724026">
      <w:bodyDiv w:val="1"/>
      <w:marLeft w:val="0"/>
      <w:marRight w:val="0"/>
      <w:marTop w:val="0"/>
      <w:marBottom w:val="0"/>
      <w:divBdr>
        <w:top w:val="none" w:sz="0" w:space="0" w:color="auto"/>
        <w:left w:val="none" w:sz="0" w:space="0" w:color="auto"/>
        <w:bottom w:val="none" w:sz="0" w:space="0" w:color="auto"/>
        <w:right w:val="none" w:sz="0" w:space="0" w:color="auto"/>
      </w:divBdr>
    </w:div>
    <w:div w:id="1132794174">
      <w:bodyDiv w:val="1"/>
      <w:marLeft w:val="0"/>
      <w:marRight w:val="0"/>
      <w:marTop w:val="0"/>
      <w:marBottom w:val="0"/>
      <w:divBdr>
        <w:top w:val="none" w:sz="0" w:space="0" w:color="auto"/>
        <w:left w:val="none" w:sz="0" w:space="0" w:color="auto"/>
        <w:bottom w:val="none" w:sz="0" w:space="0" w:color="auto"/>
        <w:right w:val="none" w:sz="0" w:space="0" w:color="auto"/>
      </w:divBdr>
    </w:div>
    <w:div w:id="1391613595">
      <w:bodyDiv w:val="1"/>
      <w:marLeft w:val="0"/>
      <w:marRight w:val="0"/>
      <w:marTop w:val="0"/>
      <w:marBottom w:val="0"/>
      <w:divBdr>
        <w:top w:val="none" w:sz="0" w:space="0" w:color="auto"/>
        <w:left w:val="none" w:sz="0" w:space="0" w:color="auto"/>
        <w:bottom w:val="none" w:sz="0" w:space="0" w:color="auto"/>
        <w:right w:val="none" w:sz="0" w:space="0" w:color="auto"/>
      </w:divBdr>
    </w:div>
    <w:div w:id="1511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morishita@foodchemicalnews.co.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fiajapa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307</Words>
  <Characters>1751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食品微生物検査と微生物管理のバリデーション</vt:lpstr>
      <vt:lpstr>食品微生物検査と微生物管理のバリデーション</vt:lpstr>
    </vt:vector>
  </TitlesOfParts>
  <Company>Toshiba</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食品微生物検査と微生物管理のバリデーション</dc:title>
  <dc:creator>今立 恵美</dc:creator>
  <cp:lastModifiedBy>森下 紗衣</cp:lastModifiedBy>
  <cp:revision>2</cp:revision>
  <cp:lastPrinted>2021-02-24T00:44:00Z</cp:lastPrinted>
  <dcterms:created xsi:type="dcterms:W3CDTF">2021-02-24T06:19:00Z</dcterms:created>
  <dcterms:modified xsi:type="dcterms:W3CDTF">2021-02-24T06:19:00Z</dcterms:modified>
</cp:coreProperties>
</file>